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F867" w14:textId="681B2C41" w:rsidR="009622E4" w:rsidRDefault="009622E4" w:rsidP="00544528">
      <w:pPr>
        <w:pStyle w:val="af0"/>
      </w:pPr>
    </w:p>
    <w:p w14:paraId="198A5126" w14:textId="77777777" w:rsidR="009622E4" w:rsidRPr="00445CB7" w:rsidRDefault="009622E4" w:rsidP="009622E4">
      <w:pPr>
        <w:pStyle w:val="af0"/>
        <w:jc w:val="right"/>
        <w:rPr>
          <w:sz w:val="28"/>
          <w:szCs w:val="28"/>
          <w:u w:val="single"/>
        </w:rPr>
      </w:pPr>
      <w:r>
        <w:t xml:space="preserve">  </w:t>
      </w:r>
      <w:r>
        <w:rPr>
          <w:noProof/>
        </w:rPr>
        <w:t xml:space="preserve">                                    </w:t>
      </w:r>
    </w:p>
    <w:p w14:paraId="6A57EE74" w14:textId="00B7B966" w:rsidR="009622E4" w:rsidRDefault="009622E4" w:rsidP="009622E4">
      <w:pPr>
        <w:pStyle w:val="af0"/>
        <w:rPr>
          <w:sz w:val="20"/>
          <w:szCs w:val="20"/>
        </w:rPr>
      </w:pPr>
    </w:p>
    <w:p w14:paraId="23502B8A" w14:textId="55A30A6D" w:rsidR="00C54BAE" w:rsidRDefault="00C54BAE" w:rsidP="009622E4">
      <w:pPr>
        <w:pStyle w:val="af0"/>
        <w:rPr>
          <w:sz w:val="20"/>
          <w:szCs w:val="20"/>
        </w:rPr>
      </w:pPr>
    </w:p>
    <w:p w14:paraId="6AD3CCE7" w14:textId="5A689F38" w:rsidR="00C54BAE" w:rsidRDefault="00C54BAE" w:rsidP="009622E4">
      <w:pPr>
        <w:pStyle w:val="af0"/>
        <w:rPr>
          <w:sz w:val="20"/>
          <w:szCs w:val="20"/>
        </w:rPr>
      </w:pPr>
    </w:p>
    <w:p w14:paraId="7AB1175C" w14:textId="76DA1376" w:rsidR="00C54BAE" w:rsidRDefault="00C54BAE" w:rsidP="009622E4">
      <w:pPr>
        <w:pStyle w:val="af0"/>
        <w:rPr>
          <w:sz w:val="20"/>
          <w:szCs w:val="20"/>
        </w:rPr>
      </w:pPr>
    </w:p>
    <w:p w14:paraId="27299D90" w14:textId="028E755B" w:rsidR="00C54BAE" w:rsidRDefault="00C54BAE" w:rsidP="009622E4">
      <w:pPr>
        <w:pStyle w:val="af0"/>
        <w:rPr>
          <w:sz w:val="20"/>
          <w:szCs w:val="20"/>
        </w:rPr>
      </w:pPr>
    </w:p>
    <w:p w14:paraId="2E38E7F2" w14:textId="7B3872C5" w:rsidR="00C54BAE" w:rsidRDefault="00C54BAE" w:rsidP="009622E4">
      <w:pPr>
        <w:pStyle w:val="af0"/>
        <w:rPr>
          <w:sz w:val="20"/>
          <w:szCs w:val="20"/>
        </w:rPr>
      </w:pPr>
    </w:p>
    <w:p w14:paraId="3F97E49B" w14:textId="4129DDA8" w:rsidR="0032117F" w:rsidRDefault="0032117F" w:rsidP="009622E4">
      <w:pPr>
        <w:pStyle w:val="af0"/>
        <w:rPr>
          <w:sz w:val="20"/>
          <w:szCs w:val="20"/>
        </w:rPr>
      </w:pPr>
    </w:p>
    <w:p w14:paraId="7E295D94" w14:textId="13F7F805" w:rsidR="0032117F" w:rsidRDefault="0032117F" w:rsidP="009622E4">
      <w:pPr>
        <w:pStyle w:val="af0"/>
        <w:rPr>
          <w:sz w:val="20"/>
          <w:szCs w:val="20"/>
        </w:rPr>
      </w:pPr>
    </w:p>
    <w:p w14:paraId="2AF29808" w14:textId="77777777" w:rsidR="0032117F" w:rsidRDefault="0032117F" w:rsidP="009622E4">
      <w:pPr>
        <w:pStyle w:val="af0"/>
        <w:rPr>
          <w:sz w:val="20"/>
          <w:szCs w:val="20"/>
        </w:rPr>
      </w:pPr>
    </w:p>
    <w:p w14:paraId="1997202B" w14:textId="55B9CE04" w:rsidR="002C3040" w:rsidRDefault="002C3040" w:rsidP="009622E4">
      <w:pPr>
        <w:pStyle w:val="af0"/>
        <w:rPr>
          <w:sz w:val="20"/>
          <w:szCs w:val="20"/>
        </w:rPr>
      </w:pPr>
    </w:p>
    <w:p w14:paraId="5421495E" w14:textId="2DF5E910" w:rsidR="002C3040" w:rsidRDefault="002C3040" w:rsidP="009622E4">
      <w:pPr>
        <w:pStyle w:val="af0"/>
        <w:rPr>
          <w:sz w:val="20"/>
          <w:szCs w:val="20"/>
        </w:rPr>
      </w:pPr>
    </w:p>
    <w:p w14:paraId="4DFACC13" w14:textId="2973D6C3" w:rsidR="004770B6" w:rsidRDefault="004770B6" w:rsidP="009622E4">
      <w:pPr>
        <w:pStyle w:val="af0"/>
        <w:rPr>
          <w:sz w:val="20"/>
          <w:szCs w:val="20"/>
        </w:rPr>
      </w:pPr>
    </w:p>
    <w:p w14:paraId="5C02B2DB" w14:textId="77777777" w:rsidR="004770B6" w:rsidRDefault="004770B6" w:rsidP="009622E4">
      <w:pPr>
        <w:pStyle w:val="af0"/>
        <w:rPr>
          <w:sz w:val="20"/>
          <w:szCs w:val="20"/>
        </w:rPr>
      </w:pPr>
    </w:p>
    <w:p w14:paraId="6A09997F" w14:textId="0D528DFB" w:rsidR="00C54BAE" w:rsidRDefault="00C54BAE" w:rsidP="009622E4">
      <w:pPr>
        <w:pStyle w:val="af0"/>
        <w:rPr>
          <w:sz w:val="20"/>
          <w:szCs w:val="20"/>
        </w:rPr>
      </w:pPr>
    </w:p>
    <w:p w14:paraId="331D9ECA" w14:textId="77777777" w:rsidR="00C54BAE" w:rsidRPr="001559CD" w:rsidRDefault="00C54BAE" w:rsidP="009622E4">
      <w:pPr>
        <w:pStyle w:val="af0"/>
        <w:rPr>
          <w:sz w:val="20"/>
          <w:szCs w:val="20"/>
        </w:rPr>
      </w:pPr>
    </w:p>
    <w:p w14:paraId="31C71496" w14:textId="77777777" w:rsidR="002C139D" w:rsidRDefault="002C139D" w:rsidP="00C54B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D79E138" w14:textId="7BAE931D" w:rsidR="00C54BAE" w:rsidRPr="00BB6AB2" w:rsidRDefault="00626D40" w:rsidP="00C54BAE">
      <w:pPr>
        <w:ind w:right="4820"/>
        <w:jc w:val="both"/>
        <w:rPr>
          <w:b/>
          <w:sz w:val="26"/>
          <w:szCs w:val="26"/>
        </w:rPr>
      </w:pPr>
      <w:r w:rsidRPr="00BB6AB2">
        <w:rPr>
          <w:b/>
          <w:sz w:val="26"/>
          <w:szCs w:val="26"/>
        </w:rPr>
        <w:t xml:space="preserve">Об утверждении </w:t>
      </w:r>
      <w:r w:rsidR="00BA4B2B" w:rsidRPr="00BB6AB2">
        <w:rPr>
          <w:b/>
          <w:sz w:val="26"/>
          <w:szCs w:val="26"/>
        </w:rPr>
        <w:t>П</w:t>
      </w:r>
      <w:r w:rsidRPr="00BB6AB2">
        <w:rPr>
          <w:b/>
          <w:sz w:val="26"/>
          <w:szCs w:val="26"/>
        </w:rPr>
        <w:t>орядка</w:t>
      </w:r>
    </w:p>
    <w:p w14:paraId="76673D8F" w14:textId="77777777" w:rsidR="00C54BAE" w:rsidRPr="00BB6AB2" w:rsidRDefault="00626D40" w:rsidP="00C54BAE">
      <w:pPr>
        <w:ind w:right="4820"/>
        <w:jc w:val="both"/>
        <w:rPr>
          <w:b/>
          <w:sz w:val="26"/>
          <w:szCs w:val="26"/>
        </w:rPr>
      </w:pPr>
      <w:r w:rsidRPr="00BB6AB2">
        <w:rPr>
          <w:b/>
          <w:sz w:val="26"/>
          <w:szCs w:val="26"/>
        </w:rPr>
        <w:t xml:space="preserve">составления проекта бюджета </w:t>
      </w:r>
    </w:p>
    <w:p w14:paraId="6F10D561" w14:textId="77777777" w:rsidR="00C54BAE" w:rsidRPr="00BB6AB2" w:rsidRDefault="00626D40" w:rsidP="00C54BAE">
      <w:pPr>
        <w:ind w:right="4820"/>
        <w:jc w:val="both"/>
        <w:rPr>
          <w:b/>
          <w:sz w:val="26"/>
          <w:szCs w:val="26"/>
        </w:rPr>
      </w:pPr>
      <w:r w:rsidRPr="00BB6AB2">
        <w:rPr>
          <w:b/>
          <w:sz w:val="26"/>
          <w:szCs w:val="26"/>
        </w:rPr>
        <w:t>муниципального округа</w:t>
      </w:r>
    </w:p>
    <w:p w14:paraId="3D6D9CAD" w14:textId="73D6E964" w:rsidR="00626D40" w:rsidRPr="00BB6AB2" w:rsidRDefault="001C1838" w:rsidP="00C54BAE">
      <w:pPr>
        <w:ind w:right="4820"/>
        <w:jc w:val="both"/>
        <w:rPr>
          <w:b/>
          <w:sz w:val="26"/>
          <w:szCs w:val="26"/>
        </w:rPr>
      </w:pPr>
      <w:r w:rsidRPr="00BB6AB2">
        <w:rPr>
          <w:b/>
          <w:sz w:val="26"/>
          <w:szCs w:val="26"/>
        </w:rPr>
        <w:t>Останкинский</w:t>
      </w:r>
      <w:r w:rsidR="00626D40" w:rsidRPr="00BB6AB2">
        <w:rPr>
          <w:b/>
          <w:sz w:val="26"/>
          <w:szCs w:val="26"/>
        </w:rPr>
        <w:t xml:space="preserve"> </w:t>
      </w:r>
    </w:p>
    <w:p w14:paraId="31207F0D" w14:textId="77777777" w:rsidR="00626D40" w:rsidRPr="00BB6AB2" w:rsidRDefault="00626D40" w:rsidP="00C54BAE">
      <w:pPr>
        <w:spacing w:line="360" w:lineRule="auto"/>
        <w:ind w:right="2774"/>
        <w:jc w:val="both"/>
        <w:rPr>
          <w:b/>
          <w:sz w:val="26"/>
          <w:szCs w:val="26"/>
        </w:rPr>
      </w:pPr>
    </w:p>
    <w:p w14:paraId="46B6E645" w14:textId="3279FF59" w:rsidR="00626D40" w:rsidRPr="00BB6AB2" w:rsidRDefault="00626D40" w:rsidP="00C54BAE">
      <w:pPr>
        <w:ind w:firstLine="567"/>
        <w:jc w:val="both"/>
        <w:rPr>
          <w:sz w:val="26"/>
          <w:szCs w:val="26"/>
        </w:rPr>
      </w:pPr>
      <w:r w:rsidRPr="00BB6AB2">
        <w:rPr>
          <w:sz w:val="26"/>
          <w:szCs w:val="26"/>
        </w:rPr>
        <w:t xml:space="preserve">В </w:t>
      </w:r>
      <w:bookmarkStart w:id="0" w:name="_Hlk131592921"/>
      <w:r w:rsidRPr="00BB6AB2">
        <w:rPr>
          <w:sz w:val="26"/>
          <w:szCs w:val="26"/>
        </w:rPr>
        <w:t>соответствии со статьями 169 и 184 Бюджетного кодекса Российской Федерации</w:t>
      </w:r>
      <w:bookmarkEnd w:id="0"/>
      <w:r w:rsidR="001C380D">
        <w:rPr>
          <w:sz w:val="26"/>
          <w:szCs w:val="26"/>
        </w:rPr>
        <w:t xml:space="preserve"> и</w:t>
      </w:r>
      <w:r w:rsidRPr="00BB6AB2">
        <w:rPr>
          <w:sz w:val="26"/>
          <w:szCs w:val="26"/>
        </w:rPr>
        <w:t xml:space="preserve"> Положением о бюджетном процессе в муниципальном округе </w:t>
      </w:r>
      <w:r w:rsidR="001C1838" w:rsidRPr="00BB6AB2">
        <w:rPr>
          <w:sz w:val="26"/>
          <w:szCs w:val="26"/>
        </w:rPr>
        <w:t>Останкинский</w:t>
      </w:r>
      <w:r w:rsidR="00BD53F1">
        <w:rPr>
          <w:sz w:val="26"/>
          <w:szCs w:val="26"/>
        </w:rPr>
        <w:t xml:space="preserve"> в городе Москве</w:t>
      </w:r>
      <w:r w:rsidR="001C380D">
        <w:rPr>
          <w:sz w:val="26"/>
          <w:szCs w:val="26"/>
        </w:rPr>
        <w:t>,</w:t>
      </w:r>
      <w:r w:rsidR="00BA4B2B" w:rsidRPr="00BB6AB2">
        <w:rPr>
          <w:sz w:val="26"/>
          <w:szCs w:val="26"/>
        </w:rPr>
        <w:t xml:space="preserve"> </w:t>
      </w:r>
      <w:r w:rsidR="00724667">
        <w:rPr>
          <w:sz w:val="26"/>
          <w:szCs w:val="26"/>
        </w:rPr>
        <w:t xml:space="preserve">администрация муниципального округа Останкинский </w:t>
      </w:r>
      <w:r w:rsidR="00BA4B2B" w:rsidRPr="00BB6AB2">
        <w:rPr>
          <w:sz w:val="26"/>
          <w:szCs w:val="26"/>
        </w:rPr>
        <w:t>постановля</w:t>
      </w:r>
      <w:r w:rsidR="00724667">
        <w:rPr>
          <w:sz w:val="26"/>
          <w:szCs w:val="26"/>
        </w:rPr>
        <w:t>ет</w:t>
      </w:r>
      <w:r w:rsidRPr="00BB6AB2">
        <w:rPr>
          <w:sz w:val="26"/>
          <w:szCs w:val="26"/>
        </w:rPr>
        <w:t>:</w:t>
      </w:r>
    </w:p>
    <w:p w14:paraId="71ACC905" w14:textId="2FFBE8EA" w:rsidR="00626D40" w:rsidRPr="00BB6AB2" w:rsidRDefault="00626D40" w:rsidP="00C54BAE">
      <w:pPr>
        <w:ind w:firstLine="567"/>
        <w:jc w:val="both"/>
        <w:rPr>
          <w:sz w:val="26"/>
          <w:szCs w:val="26"/>
        </w:rPr>
      </w:pPr>
      <w:r w:rsidRPr="00BB6AB2">
        <w:rPr>
          <w:sz w:val="26"/>
          <w:szCs w:val="26"/>
        </w:rPr>
        <w:t xml:space="preserve">1. Утвердить </w:t>
      </w:r>
      <w:r w:rsidR="00BA4B2B" w:rsidRPr="00BB6AB2">
        <w:rPr>
          <w:sz w:val="26"/>
          <w:szCs w:val="26"/>
        </w:rPr>
        <w:t>П</w:t>
      </w:r>
      <w:r w:rsidRPr="00BB6AB2">
        <w:rPr>
          <w:sz w:val="26"/>
          <w:szCs w:val="26"/>
        </w:rPr>
        <w:t>орядок</w:t>
      </w:r>
      <w:r w:rsidR="00C219A5" w:rsidRPr="00BB6AB2">
        <w:rPr>
          <w:sz w:val="26"/>
          <w:szCs w:val="26"/>
        </w:rPr>
        <w:t xml:space="preserve"> </w:t>
      </w:r>
      <w:r w:rsidRPr="00BB6AB2">
        <w:rPr>
          <w:sz w:val="26"/>
          <w:szCs w:val="26"/>
        </w:rPr>
        <w:t>составления проекта бюджета муниципального округа</w:t>
      </w:r>
      <w:r w:rsidR="00C219A5" w:rsidRPr="00BB6AB2">
        <w:rPr>
          <w:sz w:val="26"/>
          <w:szCs w:val="26"/>
        </w:rPr>
        <w:t xml:space="preserve"> </w:t>
      </w:r>
      <w:r w:rsidR="001C1838" w:rsidRPr="00BB6AB2">
        <w:rPr>
          <w:sz w:val="26"/>
          <w:szCs w:val="26"/>
        </w:rPr>
        <w:t>Останкинский</w:t>
      </w:r>
      <w:r w:rsidRPr="00BB6AB2">
        <w:rPr>
          <w:sz w:val="26"/>
          <w:szCs w:val="26"/>
        </w:rPr>
        <w:t xml:space="preserve"> (приложение).</w:t>
      </w:r>
    </w:p>
    <w:p w14:paraId="1EC2B5DF" w14:textId="0E7AB968" w:rsidR="00BA4B2B" w:rsidRPr="00BB6AB2" w:rsidRDefault="00BA4B2B" w:rsidP="00BA4B2B">
      <w:pPr>
        <w:pStyle w:val="af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/>
        <w:ind w:left="0" w:firstLine="567"/>
        <w:jc w:val="both"/>
        <w:rPr>
          <w:sz w:val="26"/>
          <w:szCs w:val="26"/>
        </w:rPr>
      </w:pPr>
      <w:r w:rsidRPr="00BB6AB2">
        <w:rPr>
          <w:sz w:val="26"/>
          <w:szCs w:val="26"/>
        </w:rPr>
        <w:t>Опубликовать настоящее постановление в бюллетене «Московский муниципальный вестник» и разместить на официальном сайте муниципального округа Останкинский.</w:t>
      </w:r>
    </w:p>
    <w:p w14:paraId="2EC7FD3C" w14:textId="5824E199" w:rsidR="00BA4B2B" w:rsidRPr="00BB6AB2" w:rsidRDefault="00BA4B2B" w:rsidP="00BA4B2B">
      <w:pPr>
        <w:pStyle w:val="af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/>
        <w:ind w:left="0" w:firstLine="567"/>
        <w:jc w:val="both"/>
        <w:rPr>
          <w:sz w:val="26"/>
          <w:szCs w:val="26"/>
        </w:rPr>
      </w:pPr>
      <w:r w:rsidRPr="00BB6AB2">
        <w:rPr>
          <w:sz w:val="26"/>
          <w:szCs w:val="26"/>
        </w:rPr>
        <w:t>Настоящее постановление вступает в силу со дня его опубликования.</w:t>
      </w:r>
    </w:p>
    <w:p w14:paraId="494ABCBD" w14:textId="69A0294D" w:rsidR="00BA4B2B" w:rsidRPr="00BB6AB2" w:rsidRDefault="00BA4B2B" w:rsidP="00BA4B2B">
      <w:pPr>
        <w:pStyle w:val="af4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/>
        <w:ind w:left="0" w:firstLine="567"/>
        <w:jc w:val="both"/>
        <w:rPr>
          <w:sz w:val="26"/>
          <w:szCs w:val="26"/>
        </w:rPr>
      </w:pPr>
      <w:r w:rsidRPr="00BB6AB2">
        <w:rPr>
          <w:sz w:val="26"/>
          <w:szCs w:val="26"/>
        </w:rPr>
        <w:t xml:space="preserve">Контроль за исполнением настоящего постановления </w:t>
      </w:r>
      <w:r w:rsidR="00724667">
        <w:rPr>
          <w:sz w:val="26"/>
          <w:szCs w:val="26"/>
        </w:rPr>
        <w:t xml:space="preserve">возложить на главу администрации муниципального округа Останкинский О.В. </w:t>
      </w:r>
      <w:proofErr w:type="spellStart"/>
      <w:r w:rsidR="00724667">
        <w:rPr>
          <w:sz w:val="26"/>
          <w:szCs w:val="26"/>
        </w:rPr>
        <w:t>Голембу</w:t>
      </w:r>
      <w:proofErr w:type="spellEnd"/>
      <w:r w:rsidRPr="00BB6AB2">
        <w:rPr>
          <w:sz w:val="26"/>
          <w:szCs w:val="26"/>
        </w:rPr>
        <w:t>.</w:t>
      </w:r>
    </w:p>
    <w:p w14:paraId="7A2B615F" w14:textId="77777777" w:rsidR="00C219A5" w:rsidRPr="00BB6AB2" w:rsidRDefault="00C219A5" w:rsidP="00C54BAE">
      <w:pPr>
        <w:ind w:firstLine="567"/>
        <w:jc w:val="both"/>
        <w:rPr>
          <w:sz w:val="26"/>
          <w:szCs w:val="26"/>
        </w:rPr>
      </w:pPr>
    </w:p>
    <w:p w14:paraId="6D437ECF" w14:textId="77777777" w:rsidR="00C219A5" w:rsidRPr="00BB6AB2" w:rsidRDefault="00C219A5" w:rsidP="00C54BAE">
      <w:pPr>
        <w:ind w:firstLine="567"/>
        <w:jc w:val="both"/>
        <w:rPr>
          <w:sz w:val="26"/>
          <w:szCs w:val="26"/>
        </w:rPr>
      </w:pPr>
    </w:p>
    <w:p w14:paraId="63F92BB9" w14:textId="3B056180" w:rsidR="00C219A5" w:rsidRPr="00BB6AB2" w:rsidRDefault="00C219A5" w:rsidP="00C54BAE">
      <w:pPr>
        <w:jc w:val="both"/>
        <w:rPr>
          <w:b/>
          <w:sz w:val="26"/>
          <w:szCs w:val="26"/>
        </w:rPr>
      </w:pPr>
      <w:r w:rsidRPr="00BB6AB2">
        <w:rPr>
          <w:b/>
          <w:sz w:val="26"/>
          <w:szCs w:val="26"/>
        </w:rPr>
        <w:t xml:space="preserve">Глава </w:t>
      </w:r>
      <w:r w:rsidR="001C1838" w:rsidRPr="00BB6AB2">
        <w:rPr>
          <w:b/>
          <w:sz w:val="26"/>
          <w:szCs w:val="26"/>
        </w:rPr>
        <w:t xml:space="preserve">администрации                        </w:t>
      </w:r>
      <w:r w:rsidRPr="00BB6AB2">
        <w:rPr>
          <w:b/>
          <w:sz w:val="26"/>
          <w:szCs w:val="26"/>
        </w:rPr>
        <w:t xml:space="preserve">                     </w:t>
      </w:r>
      <w:r w:rsidR="001C1838" w:rsidRPr="00BB6AB2">
        <w:rPr>
          <w:b/>
          <w:sz w:val="26"/>
          <w:szCs w:val="26"/>
        </w:rPr>
        <w:t xml:space="preserve">   </w:t>
      </w:r>
      <w:r w:rsidR="00BA4B2B" w:rsidRPr="00BB6AB2">
        <w:rPr>
          <w:b/>
          <w:sz w:val="26"/>
          <w:szCs w:val="26"/>
        </w:rPr>
        <w:t xml:space="preserve">          </w:t>
      </w:r>
      <w:r w:rsidR="001C1838" w:rsidRPr="00BB6AB2">
        <w:rPr>
          <w:b/>
          <w:sz w:val="26"/>
          <w:szCs w:val="26"/>
        </w:rPr>
        <w:t xml:space="preserve">   </w:t>
      </w:r>
      <w:r w:rsidRPr="00BB6AB2">
        <w:rPr>
          <w:b/>
          <w:sz w:val="26"/>
          <w:szCs w:val="26"/>
        </w:rPr>
        <w:t xml:space="preserve">      </w:t>
      </w:r>
      <w:r w:rsidR="00BB6AB2">
        <w:rPr>
          <w:b/>
          <w:sz w:val="26"/>
          <w:szCs w:val="26"/>
        </w:rPr>
        <w:t xml:space="preserve">       </w:t>
      </w:r>
      <w:r w:rsidRPr="00BB6AB2">
        <w:rPr>
          <w:b/>
          <w:sz w:val="26"/>
          <w:szCs w:val="26"/>
        </w:rPr>
        <w:t xml:space="preserve">    </w:t>
      </w:r>
      <w:r w:rsidR="001C1838" w:rsidRPr="00BB6AB2">
        <w:rPr>
          <w:b/>
          <w:sz w:val="26"/>
          <w:szCs w:val="26"/>
        </w:rPr>
        <w:t xml:space="preserve">О.В. </w:t>
      </w:r>
      <w:proofErr w:type="spellStart"/>
      <w:r w:rsidR="001C1838" w:rsidRPr="00BB6AB2">
        <w:rPr>
          <w:b/>
          <w:sz w:val="26"/>
          <w:szCs w:val="26"/>
        </w:rPr>
        <w:t>Големба</w:t>
      </w:r>
      <w:proofErr w:type="spellEnd"/>
    </w:p>
    <w:p w14:paraId="690F3D48" w14:textId="77777777" w:rsidR="00C219A5" w:rsidRPr="00BB6AB2" w:rsidRDefault="00C219A5" w:rsidP="00C54BAE">
      <w:pPr>
        <w:jc w:val="both"/>
        <w:rPr>
          <w:b/>
          <w:sz w:val="26"/>
          <w:szCs w:val="26"/>
        </w:rPr>
      </w:pPr>
    </w:p>
    <w:p w14:paraId="08AEF4A3" w14:textId="77777777" w:rsidR="00C219A5" w:rsidRDefault="00C219A5" w:rsidP="00C219A5">
      <w:pPr>
        <w:rPr>
          <w:b/>
          <w:sz w:val="28"/>
          <w:szCs w:val="28"/>
        </w:rPr>
      </w:pPr>
    </w:p>
    <w:p w14:paraId="3AEBBFE5" w14:textId="4B926716" w:rsidR="00C219A5" w:rsidRDefault="00C219A5" w:rsidP="00C219A5">
      <w:pPr>
        <w:rPr>
          <w:b/>
          <w:sz w:val="28"/>
          <w:szCs w:val="28"/>
        </w:rPr>
      </w:pPr>
    </w:p>
    <w:p w14:paraId="4A899879" w14:textId="77777777" w:rsidR="00BB6AB2" w:rsidRDefault="00BB6AB2" w:rsidP="00C219A5">
      <w:pPr>
        <w:rPr>
          <w:b/>
          <w:sz w:val="28"/>
          <w:szCs w:val="28"/>
        </w:rPr>
      </w:pPr>
    </w:p>
    <w:p w14:paraId="012D9441" w14:textId="77777777" w:rsidR="00C219A5" w:rsidRDefault="00C219A5" w:rsidP="00C219A5">
      <w:pPr>
        <w:rPr>
          <w:b/>
          <w:sz w:val="28"/>
          <w:szCs w:val="28"/>
        </w:rPr>
      </w:pPr>
    </w:p>
    <w:p w14:paraId="4C9D2FD8" w14:textId="29EEF8F5" w:rsidR="0066386A" w:rsidRDefault="0066386A" w:rsidP="00C219A5">
      <w:pPr>
        <w:rPr>
          <w:b/>
          <w:sz w:val="28"/>
          <w:szCs w:val="28"/>
        </w:rPr>
      </w:pPr>
    </w:p>
    <w:p w14:paraId="4FD191FD" w14:textId="35DA7F96" w:rsidR="001C1838" w:rsidRDefault="001C1838" w:rsidP="00C219A5">
      <w:pPr>
        <w:rPr>
          <w:b/>
          <w:sz w:val="28"/>
          <w:szCs w:val="28"/>
        </w:rPr>
      </w:pPr>
    </w:p>
    <w:p w14:paraId="1A5D6DD1" w14:textId="587A3A79" w:rsidR="001C1838" w:rsidRDefault="001C1838" w:rsidP="00C219A5">
      <w:pPr>
        <w:rPr>
          <w:b/>
          <w:sz w:val="28"/>
          <w:szCs w:val="28"/>
        </w:rPr>
      </w:pPr>
    </w:p>
    <w:p w14:paraId="64221F07" w14:textId="0C0D3F0A" w:rsidR="00BB6AB2" w:rsidRDefault="00BB6AB2" w:rsidP="00C219A5">
      <w:pPr>
        <w:rPr>
          <w:b/>
          <w:sz w:val="28"/>
          <w:szCs w:val="28"/>
        </w:rPr>
      </w:pPr>
    </w:p>
    <w:p w14:paraId="733820E5" w14:textId="1A5A39CA" w:rsidR="00BB6AB2" w:rsidRDefault="00BB6AB2" w:rsidP="00C219A5">
      <w:pPr>
        <w:rPr>
          <w:b/>
          <w:sz w:val="28"/>
          <w:szCs w:val="28"/>
        </w:rPr>
      </w:pPr>
    </w:p>
    <w:p w14:paraId="1267AA1E" w14:textId="77777777" w:rsidR="004770B6" w:rsidRDefault="004770B6" w:rsidP="00C219A5">
      <w:pPr>
        <w:rPr>
          <w:b/>
          <w:sz w:val="28"/>
          <w:szCs w:val="28"/>
        </w:rPr>
      </w:pPr>
    </w:p>
    <w:p w14:paraId="06CD7780" w14:textId="136E2E83" w:rsidR="001C1838" w:rsidRDefault="001C1838" w:rsidP="00C219A5">
      <w:pPr>
        <w:rPr>
          <w:b/>
          <w:sz w:val="28"/>
          <w:szCs w:val="28"/>
        </w:rPr>
      </w:pPr>
    </w:p>
    <w:p w14:paraId="04FB163C" w14:textId="084F3AA3" w:rsidR="001C1838" w:rsidRDefault="001C1838" w:rsidP="00C219A5">
      <w:pPr>
        <w:rPr>
          <w:b/>
          <w:sz w:val="28"/>
          <w:szCs w:val="28"/>
        </w:rPr>
      </w:pPr>
    </w:p>
    <w:p w14:paraId="62893B75" w14:textId="45BAD2D7" w:rsidR="001C380D" w:rsidRDefault="001C380D" w:rsidP="00C219A5">
      <w:pPr>
        <w:rPr>
          <w:b/>
          <w:sz w:val="28"/>
          <w:szCs w:val="28"/>
        </w:rPr>
      </w:pPr>
    </w:p>
    <w:p w14:paraId="47B02543" w14:textId="77777777" w:rsidR="00BB6AB2" w:rsidRPr="0067170E" w:rsidRDefault="00C219A5" w:rsidP="00BA4B2B">
      <w:pPr>
        <w:ind w:left="5812"/>
        <w:rPr>
          <w:sz w:val="22"/>
          <w:szCs w:val="22"/>
        </w:rPr>
      </w:pPr>
      <w:r w:rsidRPr="0067170E">
        <w:rPr>
          <w:sz w:val="22"/>
          <w:szCs w:val="22"/>
        </w:rPr>
        <w:lastRenderedPageBreak/>
        <w:t>Приложение</w:t>
      </w:r>
      <w:r w:rsidR="0066386A" w:rsidRPr="0067170E">
        <w:rPr>
          <w:sz w:val="22"/>
          <w:szCs w:val="22"/>
        </w:rPr>
        <w:t xml:space="preserve"> </w:t>
      </w:r>
    </w:p>
    <w:p w14:paraId="755D4E0C" w14:textId="13BDB5F6" w:rsidR="00C219A5" w:rsidRPr="0067170E" w:rsidRDefault="00BB6AB2" w:rsidP="00BA4B2B">
      <w:pPr>
        <w:ind w:left="5812"/>
        <w:rPr>
          <w:sz w:val="22"/>
          <w:szCs w:val="22"/>
        </w:rPr>
      </w:pPr>
      <w:r w:rsidRPr="0067170E">
        <w:rPr>
          <w:sz w:val="22"/>
          <w:szCs w:val="22"/>
        </w:rPr>
        <w:t xml:space="preserve">к </w:t>
      </w:r>
      <w:r w:rsidR="00C219A5" w:rsidRPr="0067170E">
        <w:rPr>
          <w:sz w:val="22"/>
          <w:szCs w:val="22"/>
        </w:rPr>
        <w:t>постановлени</w:t>
      </w:r>
      <w:r w:rsidR="00BA4B2B" w:rsidRPr="0067170E">
        <w:rPr>
          <w:sz w:val="22"/>
          <w:szCs w:val="22"/>
        </w:rPr>
        <w:t xml:space="preserve">ю </w:t>
      </w:r>
      <w:r w:rsidR="001C1838" w:rsidRPr="0067170E">
        <w:rPr>
          <w:sz w:val="22"/>
          <w:szCs w:val="22"/>
          <w:lang w:eastAsia="en-US"/>
        </w:rPr>
        <w:t>администрации</w:t>
      </w:r>
      <w:r w:rsidR="00412C97" w:rsidRPr="0067170E">
        <w:rPr>
          <w:sz w:val="22"/>
          <w:szCs w:val="22"/>
          <w:lang w:eastAsia="en-US"/>
        </w:rPr>
        <w:t xml:space="preserve"> </w:t>
      </w:r>
      <w:r w:rsidR="00C219A5" w:rsidRPr="0067170E">
        <w:rPr>
          <w:sz w:val="22"/>
          <w:szCs w:val="22"/>
        </w:rPr>
        <w:t>муниципального округа</w:t>
      </w:r>
      <w:r w:rsidR="00C219A5" w:rsidRPr="0067170E">
        <w:rPr>
          <w:i/>
          <w:sz w:val="22"/>
          <w:szCs w:val="22"/>
        </w:rPr>
        <w:t xml:space="preserve"> </w:t>
      </w:r>
      <w:r w:rsidR="001C1838" w:rsidRPr="0067170E">
        <w:rPr>
          <w:sz w:val="22"/>
          <w:szCs w:val="22"/>
        </w:rPr>
        <w:t xml:space="preserve">Останкинский </w:t>
      </w:r>
    </w:p>
    <w:p w14:paraId="6A1ED671" w14:textId="34E715DB" w:rsidR="00BA4B2B" w:rsidRPr="0067170E" w:rsidRDefault="00BA4B2B" w:rsidP="00BA4B2B">
      <w:pPr>
        <w:ind w:left="5812"/>
        <w:rPr>
          <w:sz w:val="22"/>
          <w:szCs w:val="22"/>
        </w:rPr>
      </w:pPr>
      <w:r w:rsidRPr="0067170E">
        <w:rPr>
          <w:sz w:val="22"/>
          <w:szCs w:val="22"/>
        </w:rPr>
        <w:t>от ___ ___________ 2023 года</w:t>
      </w:r>
    </w:p>
    <w:p w14:paraId="17881B12" w14:textId="77777777" w:rsidR="00626D40" w:rsidRDefault="00626D40" w:rsidP="00C219A5">
      <w:pPr>
        <w:ind w:firstLine="720"/>
        <w:jc w:val="both"/>
        <w:rPr>
          <w:b/>
          <w:bCs/>
          <w:sz w:val="28"/>
          <w:szCs w:val="28"/>
        </w:rPr>
      </w:pPr>
    </w:p>
    <w:p w14:paraId="5B834CFE" w14:textId="77777777" w:rsidR="0066386A" w:rsidRDefault="0066386A" w:rsidP="00C219A5">
      <w:pPr>
        <w:ind w:firstLine="720"/>
        <w:jc w:val="both"/>
        <w:rPr>
          <w:b/>
          <w:bCs/>
          <w:sz w:val="28"/>
          <w:szCs w:val="28"/>
        </w:rPr>
      </w:pPr>
    </w:p>
    <w:p w14:paraId="572D82BD" w14:textId="34D3B4C2" w:rsidR="00626D40" w:rsidRPr="00C54BAE" w:rsidRDefault="00626D40" w:rsidP="00626D40">
      <w:pPr>
        <w:pStyle w:val="71"/>
        <w:shd w:val="clear" w:color="auto" w:fill="auto"/>
        <w:spacing w:after="0" w:line="240" w:lineRule="auto"/>
        <w:ind w:right="102" w:firstLine="0"/>
        <w:rPr>
          <w:rFonts w:ascii="Times New Roman" w:hAnsi="Times New Roman" w:cs="Times New Roman"/>
          <w:sz w:val="26"/>
          <w:szCs w:val="26"/>
        </w:rPr>
      </w:pPr>
      <w:r w:rsidRPr="00C54BAE">
        <w:rPr>
          <w:rFonts w:ascii="Times New Roman" w:hAnsi="Times New Roman" w:cs="Times New Roman"/>
          <w:sz w:val="26"/>
          <w:szCs w:val="26"/>
        </w:rPr>
        <w:t>Порядок</w:t>
      </w:r>
    </w:p>
    <w:p w14:paraId="07FD7E08" w14:textId="1A8636BF" w:rsidR="00626D40" w:rsidRPr="00C54BAE" w:rsidRDefault="00626D40" w:rsidP="00626D40">
      <w:pPr>
        <w:jc w:val="center"/>
        <w:rPr>
          <w:b/>
          <w:sz w:val="26"/>
          <w:szCs w:val="26"/>
        </w:rPr>
      </w:pPr>
      <w:r w:rsidRPr="00C54BAE">
        <w:rPr>
          <w:b/>
          <w:sz w:val="26"/>
          <w:szCs w:val="26"/>
        </w:rPr>
        <w:t>составления проекта бюджета муниципального округа</w:t>
      </w:r>
      <w:r w:rsidR="00C219A5" w:rsidRPr="00C54BAE">
        <w:rPr>
          <w:b/>
          <w:i/>
          <w:sz w:val="26"/>
          <w:szCs w:val="26"/>
        </w:rPr>
        <w:t xml:space="preserve"> </w:t>
      </w:r>
      <w:r w:rsidR="001C1838" w:rsidRPr="00C54BAE">
        <w:rPr>
          <w:b/>
          <w:sz w:val="26"/>
          <w:szCs w:val="26"/>
        </w:rPr>
        <w:t>Останкинский</w:t>
      </w:r>
    </w:p>
    <w:p w14:paraId="22D8A591" w14:textId="77777777" w:rsidR="00626D40" w:rsidRPr="00C54BAE" w:rsidRDefault="00626D40" w:rsidP="00626D40">
      <w:pPr>
        <w:jc w:val="center"/>
        <w:rPr>
          <w:b/>
          <w:sz w:val="26"/>
          <w:szCs w:val="26"/>
        </w:rPr>
      </w:pPr>
    </w:p>
    <w:p w14:paraId="6C54690A" w14:textId="17B81B97" w:rsidR="00626D40" w:rsidRDefault="00626D40" w:rsidP="00626D40">
      <w:pPr>
        <w:ind w:firstLine="709"/>
        <w:jc w:val="both"/>
        <w:rPr>
          <w:sz w:val="26"/>
          <w:szCs w:val="26"/>
        </w:rPr>
      </w:pPr>
      <w:r w:rsidRPr="00C54BAE">
        <w:rPr>
          <w:sz w:val="26"/>
          <w:szCs w:val="26"/>
        </w:rPr>
        <w:t>1. Настоящи</w:t>
      </w:r>
      <w:r w:rsidR="006279A7">
        <w:rPr>
          <w:sz w:val="26"/>
          <w:szCs w:val="26"/>
        </w:rPr>
        <w:t>й</w:t>
      </w:r>
      <w:r w:rsidRPr="00C54BAE">
        <w:rPr>
          <w:sz w:val="26"/>
          <w:szCs w:val="26"/>
        </w:rPr>
        <w:t xml:space="preserve"> Поряд</w:t>
      </w:r>
      <w:r w:rsidR="006279A7">
        <w:rPr>
          <w:sz w:val="26"/>
          <w:szCs w:val="26"/>
        </w:rPr>
        <w:t>о</w:t>
      </w:r>
      <w:r w:rsidRPr="00C54BAE">
        <w:rPr>
          <w:sz w:val="26"/>
          <w:szCs w:val="26"/>
        </w:rPr>
        <w:t>к</w:t>
      </w:r>
      <w:r w:rsidR="006279A7">
        <w:rPr>
          <w:sz w:val="26"/>
          <w:szCs w:val="26"/>
        </w:rPr>
        <w:t xml:space="preserve"> составления проекта местного бюджета </w:t>
      </w:r>
      <w:r w:rsidR="006279A7" w:rsidRPr="00C54BAE">
        <w:rPr>
          <w:sz w:val="26"/>
          <w:szCs w:val="26"/>
        </w:rPr>
        <w:t>муниципального округа Останкинский</w:t>
      </w:r>
      <w:r w:rsidR="006279A7">
        <w:rPr>
          <w:sz w:val="26"/>
          <w:szCs w:val="26"/>
        </w:rPr>
        <w:t xml:space="preserve"> (далее- Порядок) разработан в   </w:t>
      </w:r>
      <w:r w:rsidR="006279A7" w:rsidRPr="006279A7">
        <w:rPr>
          <w:sz w:val="26"/>
          <w:szCs w:val="26"/>
        </w:rPr>
        <w:t>соответствии со статьями 169 и 184 Бюджетного кодекса Российской Федерации</w:t>
      </w:r>
      <w:r w:rsidR="006279A7">
        <w:rPr>
          <w:sz w:val="26"/>
          <w:szCs w:val="26"/>
        </w:rPr>
        <w:t xml:space="preserve">, </w:t>
      </w:r>
      <w:r w:rsidR="006279A7" w:rsidRPr="006279A7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279A7">
        <w:rPr>
          <w:sz w:val="26"/>
          <w:szCs w:val="26"/>
        </w:rPr>
        <w:t xml:space="preserve">, </w:t>
      </w:r>
      <w:r w:rsidR="006279A7" w:rsidRPr="006279A7">
        <w:rPr>
          <w:sz w:val="26"/>
          <w:szCs w:val="26"/>
        </w:rPr>
        <w:t>Положени</w:t>
      </w:r>
      <w:r w:rsidR="006279A7">
        <w:rPr>
          <w:sz w:val="26"/>
          <w:szCs w:val="26"/>
        </w:rPr>
        <w:t>ем</w:t>
      </w:r>
      <w:r w:rsidR="006279A7" w:rsidRPr="006279A7">
        <w:rPr>
          <w:sz w:val="26"/>
          <w:szCs w:val="26"/>
        </w:rPr>
        <w:t xml:space="preserve"> о бюджетном процессе в муниципальном округе Останкинский</w:t>
      </w:r>
      <w:r w:rsidR="006279A7">
        <w:rPr>
          <w:sz w:val="26"/>
          <w:szCs w:val="26"/>
        </w:rPr>
        <w:t>, и</w:t>
      </w:r>
      <w:r w:rsidRPr="00C54BAE">
        <w:rPr>
          <w:sz w:val="26"/>
          <w:szCs w:val="26"/>
        </w:rPr>
        <w:t xml:space="preserve"> </w:t>
      </w:r>
      <w:r w:rsidR="006279A7">
        <w:rPr>
          <w:sz w:val="26"/>
          <w:szCs w:val="26"/>
        </w:rPr>
        <w:t xml:space="preserve">регламентирует процедуру и сроки составления  </w:t>
      </w:r>
      <w:r w:rsidRPr="00C54BAE">
        <w:rPr>
          <w:sz w:val="26"/>
          <w:szCs w:val="26"/>
        </w:rPr>
        <w:t>проекта бюджета муниципального округа</w:t>
      </w:r>
      <w:r w:rsidR="00C219A5" w:rsidRPr="00C54BAE">
        <w:rPr>
          <w:sz w:val="26"/>
          <w:szCs w:val="26"/>
        </w:rPr>
        <w:t xml:space="preserve"> </w:t>
      </w:r>
      <w:r w:rsidR="001C1838" w:rsidRPr="00C54BAE">
        <w:rPr>
          <w:sz w:val="26"/>
          <w:szCs w:val="26"/>
        </w:rPr>
        <w:t>Останкинский</w:t>
      </w:r>
      <w:r w:rsidRPr="00C54BAE">
        <w:rPr>
          <w:sz w:val="26"/>
          <w:szCs w:val="26"/>
        </w:rPr>
        <w:t xml:space="preserve"> (далее – местный бюджет, муниципальный округ)</w:t>
      </w:r>
      <w:r w:rsidR="006279A7">
        <w:rPr>
          <w:sz w:val="26"/>
          <w:szCs w:val="26"/>
        </w:rPr>
        <w:t xml:space="preserve">, и определяет механизм работы над документами и материалами, используемыми при составлении </w:t>
      </w:r>
      <w:r w:rsidR="006279A7" w:rsidRPr="00C54BAE">
        <w:rPr>
          <w:sz w:val="26"/>
          <w:szCs w:val="26"/>
        </w:rPr>
        <w:t>проекта бюджета</w:t>
      </w:r>
      <w:r w:rsidR="006279A7">
        <w:rPr>
          <w:sz w:val="26"/>
          <w:szCs w:val="26"/>
        </w:rPr>
        <w:t>.</w:t>
      </w:r>
    </w:p>
    <w:p w14:paraId="0D0722A9" w14:textId="0C4F4271" w:rsidR="006279A7" w:rsidRPr="00C54BAE" w:rsidRDefault="006279A7" w:rsidP="00626D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6210B">
        <w:rPr>
          <w:sz w:val="26"/>
          <w:szCs w:val="26"/>
        </w:rPr>
        <w:t xml:space="preserve"> Проект местного бюджета </w:t>
      </w:r>
      <w:r w:rsidR="00E6210B" w:rsidRPr="00C54BAE">
        <w:rPr>
          <w:sz w:val="26"/>
          <w:szCs w:val="26"/>
        </w:rPr>
        <w:t>муниципального округа Останкинский</w:t>
      </w:r>
      <w:r w:rsidR="00E6210B">
        <w:rPr>
          <w:sz w:val="26"/>
          <w:szCs w:val="26"/>
        </w:rPr>
        <w:t xml:space="preserve"> (далее-проект местного бюджета) составляется сроком на один год-очередной финансовый год или сроком на три года – очередной </w:t>
      </w:r>
      <w:r w:rsidR="00E6210B">
        <w:rPr>
          <w:sz w:val="26"/>
          <w:szCs w:val="26"/>
        </w:rPr>
        <w:t>финансовый год</w:t>
      </w:r>
      <w:r w:rsidR="00E6210B">
        <w:rPr>
          <w:sz w:val="26"/>
          <w:szCs w:val="26"/>
        </w:rPr>
        <w:t xml:space="preserve"> и плановый период в соответствии с решением Совета депутатов </w:t>
      </w:r>
      <w:r w:rsidR="00E6210B" w:rsidRPr="00C54BAE">
        <w:rPr>
          <w:sz w:val="26"/>
          <w:szCs w:val="26"/>
        </w:rPr>
        <w:t>муниципального округа Останкинский</w:t>
      </w:r>
      <w:r w:rsidR="00E6210B">
        <w:rPr>
          <w:sz w:val="26"/>
          <w:szCs w:val="26"/>
        </w:rPr>
        <w:t xml:space="preserve"> (далее-решением Совета депутатов), которое принимается до 1 октября года, предшествующему периоду.</w:t>
      </w:r>
    </w:p>
    <w:p w14:paraId="7D4E9BC4" w14:textId="73D7C7D8" w:rsidR="00626D40" w:rsidRPr="00C54BAE" w:rsidRDefault="006279A7" w:rsidP="00626D40">
      <w:pPr>
        <w:ind w:firstLine="709"/>
        <w:jc w:val="both"/>
        <w:rPr>
          <w:i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626D40" w:rsidRPr="00C54BAE">
        <w:rPr>
          <w:rFonts w:eastAsia="Calibri"/>
          <w:sz w:val="26"/>
          <w:szCs w:val="26"/>
        </w:rPr>
        <w:t>. </w:t>
      </w:r>
      <w:r w:rsidR="00724667">
        <w:rPr>
          <w:rFonts w:eastAsia="Calibri"/>
          <w:sz w:val="26"/>
          <w:szCs w:val="26"/>
        </w:rPr>
        <w:t>П</w:t>
      </w:r>
      <w:r w:rsidR="00626D40" w:rsidRPr="00C54BAE">
        <w:rPr>
          <w:rFonts w:eastAsia="Calibri"/>
          <w:sz w:val="26"/>
          <w:szCs w:val="26"/>
        </w:rPr>
        <w:t>од субъект</w:t>
      </w:r>
      <w:r w:rsidR="00724667">
        <w:rPr>
          <w:rFonts w:eastAsia="Calibri"/>
          <w:sz w:val="26"/>
          <w:szCs w:val="26"/>
        </w:rPr>
        <w:t>о</w:t>
      </w:r>
      <w:r w:rsidR="00626D40" w:rsidRPr="00C54BAE">
        <w:rPr>
          <w:rFonts w:eastAsia="Calibri"/>
          <w:sz w:val="26"/>
          <w:szCs w:val="26"/>
        </w:rPr>
        <w:t>м бюджетного планирования</w:t>
      </w:r>
      <w:r w:rsidR="00724667">
        <w:rPr>
          <w:rFonts w:eastAsia="Calibri"/>
          <w:sz w:val="26"/>
          <w:szCs w:val="26"/>
        </w:rPr>
        <w:t>, в</w:t>
      </w:r>
      <w:r w:rsidR="00724667" w:rsidRPr="00C54BAE">
        <w:rPr>
          <w:rFonts w:eastAsia="Calibri"/>
          <w:sz w:val="26"/>
          <w:szCs w:val="26"/>
        </w:rPr>
        <w:t xml:space="preserve"> </w:t>
      </w:r>
      <w:r w:rsidR="00724667">
        <w:rPr>
          <w:rFonts w:eastAsia="Calibri"/>
          <w:sz w:val="26"/>
          <w:szCs w:val="26"/>
        </w:rPr>
        <w:t>рамках</w:t>
      </w:r>
      <w:r w:rsidR="00724667" w:rsidRPr="00C54BAE">
        <w:rPr>
          <w:rFonts w:eastAsia="Calibri"/>
          <w:sz w:val="26"/>
          <w:szCs w:val="26"/>
        </w:rPr>
        <w:t xml:space="preserve"> настоящего Порядка</w:t>
      </w:r>
      <w:r w:rsidR="00724667">
        <w:rPr>
          <w:rFonts w:eastAsia="Calibri"/>
          <w:sz w:val="26"/>
          <w:szCs w:val="26"/>
        </w:rPr>
        <w:t>,</w:t>
      </w:r>
      <w:r w:rsidR="00626D40" w:rsidRPr="00C54BAE">
        <w:rPr>
          <w:rFonts w:eastAsia="Calibri"/>
          <w:sz w:val="26"/>
          <w:szCs w:val="26"/>
        </w:rPr>
        <w:t xml:space="preserve"> понима</w:t>
      </w:r>
      <w:r w:rsidR="001C1838" w:rsidRPr="00C54BAE">
        <w:rPr>
          <w:rFonts w:eastAsia="Calibri"/>
          <w:sz w:val="26"/>
          <w:szCs w:val="26"/>
        </w:rPr>
        <w:t>е</w:t>
      </w:r>
      <w:r w:rsidR="00626D40" w:rsidRPr="00C54BAE">
        <w:rPr>
          <w:rFonts w:eastAsia="Calibri"/>
          <w:sz w:val="26"/>
          <w:szCs w:val="26"/>
        </w:rPr>
        <w:t>тся</w:t>
      </w:r>
      <w:r w:rsidR="00C219A5" w:rsidRPr="00C54BAE">
        <w:rPr>
          <w:rFonts w:eastAsia="Calibri"/>
          <w:sz w:val="26"/>
          <w:szCs w:val="26"/>
        </w:rPr>
        <w:t xml:space="preserve"> </w:t>
      </w:r>
      <w:r w:rsidR="001C1838" w:rsidRPr="00C54BAE">
        <w:rPr>
          <w:rFonts w:eastAsia="Calibri"/>
          <w:sz w:val="26"/>
          <w:szCs w:val="26"/>
        </w:rPr>
        <w:t xml:space="preserve">администрация </w:t>
      </w:r>
      <w:r w:rsidR="00120EA8" w:rsidRPr="00C54BAE">
        <w:rPr>
          <w:rFonts w:eastAsia="Calibri"/>
          <w:sz w:val="26"/>
          <w:szCs w:val="26"/>
        </w:rPr>
        <w:t xml:space="preserve">муниципального округа </w:t>
      </w:r>
      <w:r w:rsidR="00C73EA4" w:rsidRPr="00C54BAE">
        <w:rPr>
          <w:sz w:val="26"/>
          <w:szCs w:val="26"/>
        </w:rPr>
        <w:t>Останкинский</w:t>
      </w:r>
      <w:r w:rsidR="00120EA8" w:rsidRPr="00C54BAE">
        <w:rPr>
          <w:rFonts w:eastAsia="Calibri"/>
          <w:sz w:val="26"/>
          <w:szCs w:val="26"/>
        </w:rPr>
        <w:t>.</w:t>
      </w:r>
    </w:p>
    <w:p w14:paraId="4BBAA736" w14:textId="6FEF3432" w:rsidR="00626D40" w:rsidRPr="00C54BAE" w:rsidRDefault="006279A7" w:rsidP="00626D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26D40" w:rsidRPr="00C54BAE">
        <w:rPr>
          <w:sz w:val="26"/>
          <w:szCs w:val="26"/>
        </w:rPr>
        <w:t xml:space="preserve">. Составление проекта местного бюджета осуществляется </w:t>
      </w:r>
      <w:r w:rsidR="00626D40" w:rsidRPr="00C54BAE">
        <w:rPr>
          <w:sz w:val="26"/>
          <w:szCs w:val="26"/>
        </w:rPr>
        <w:br/>
        <w:t>с 1 сентября</w:t>
      </w:r>
      <w:r w:rsidR="00C219A5" w:rsidRPr="00C54BAE">
        <w:rPr>
          <w:sz w:val="26"/>
          <w:szCs w:val="26"/>
        </w:rPr>
        <w:t xml:space="preserve"> </w:t>
      </w:r>
      <w:r w:rsidR="00626D40" w:rsidRPr="00C54BAE">
        <w:rPr>
          <w:sz w:val="26"/>
          <w:szCs w:val="26"/>
        </w:rPr>
        <w:t>по</w:t>
      </w:r>
      <w:r w:rsidR="00C219A5" w:rsidRPr="00C54BAE">
        <w:rPr>
          <w:sz w:val="26"/>
          <w:szCs w:val="26"/>
        </w:rPr>
        <w:t xml:space="preserve"> </w:t>
      </w:r>
      <w:r w:rsidR="00626D40" w:rsidRPr="00C54BAE">
        <w:rPr>
          <w:sz w:val="26"/>
          <w:szCs w:val="26"/>
        </w:rPr>
        <w:t>10 ноября текущего финансового года</w:t>
      </w:r>
      <w:r w:rsidR="00626D40" w:rsidRPr="00C54BAE">
        <w:rPr>
          <w:bCs/>
          <w:iCs/>
          <w:sz w:val="26"/>
          <w:szCs w:val="26"/>
        </w:rPr>
        <w:t xml:space="preserve"> с учетом требований Бюджетного кодекса Российской Федерации, Положения о бюджетном процессе в </w:t>
      </w:r>
      <w:r w:rsidR="00626D40" w:rsidRPr="00C54BAE">
        <w:rPr>
          <w:sz w:val="26"/>
          <w:szCs w:val="26"/>
        </w:rPr>
        <w:t>муниципальном округе</w:t>
      </w:r>
      <w:r w:rsidR="00C219A5" w:rsidRPr="00C54BAE">
        <w:rPr>
          <w:i/>
          <w:sz w:val="26"/>
          <w:szCs w:val="26"/>
        </w:rPr>
        <w:t xml:space="preserve"> </w:t>
      </w:r>
      <w:r w:rsidR="00626D40" w:rsidRPr="00C54BAE">
        <w:rPr>
          <w:bCs/>
          <w:iCs/>
          <w:sz w:val="26"/>
          <w:szCs w:val="26"/>
        </w:rPr>
        <w:t>и муниципальных правовых актов, регулирующих бюджетные правоотношения</w:t>
      </w:r>
      <w:r w:rsidR="00626D40" w:rsidRPr="00C54BAE">
        <w:rPr>
          <w:sz w:val="26"/>
          <w:szCs w:val="26"/>
        </w:rPr>
        <w:t>.</w:t>
      </w:r>
    </w:p>
    <w:p w14:paraId="52ADA9F1" w14:textId="40CE4C00" w:rsidR="00626D40" w:rsidRPr="00C54BAE" w:rsidRDefault="006279A7" w:rsidP="00626D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26D40" w:rsidRPr="00C54BAE">
        <w:rPr>
          <w:sz w:val="26"/>
          <w:szCs w:val="26"/>
        </w:rPr>
        <w:t>. При составлении проекта местного бюджета:</w:t>
      </w:r>
    </w:p>
    <w:p w14:paraId="3996FA84" w14:textId="7F64A6D0" w:rsidR="00626D40" w:rsidRPr="00C54BAE" w:rsidRDefault="008B03A3" w:rsidP="00626D4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>
        <w:rPr>
          <w:rFonts w:eastAsiaTheme="minorHAnsi"/>
          <w:iCs/>
          <w:sz w:val="26"/>
          <w:szCs w:val="26"/>
          <w:lang w:eastAsia="en-US"/>
        </w:rPr>
        <w:t>1</w:t>
      </w:r>
      <w:r w:rsidR="00626D40" w:rsidRPr="00C54BAE">
        <w:rPr>
          <w:rFonts w:eastAsiaTheme="minorHAnsi"/>
          <w:iCs/>
          <w:sz w:val="26"/>
          <w:szCs w:val="26"/>
          <w:lang w:eastAsia="en-US"/>
        </w:rPr>
        <w:t>)</w:t>
      </w:r>
      <w:r w:rsidR="00021879" w:rsidRPr="00C54BAE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C73EA4" w:rsidRPr="00C54BAE">
        <w:rPr>
          <w:rFonts w:eastAsiaTheme="minorHAnsi"/>
          <w:iCs/>
          <w:sz w:val="26"/>
          <w:szCs w:val="26"/>
          <w:lang w:eastAsia="en-US"/>
        </w:rPr>
        <w:t>администрация</w:t>
      </w:r>
      <w:r w:rsidR="00021879" w:rsidRPr="00C54BAE">
        <w:rPr>
          <w:rFonts w:eastAsiaTheme="minorHAnsi"/>
          <w:iCs/>
          <w:sz w:val="26"/>
          <w:szCs w:val="26"/>
          <w:lang w:eastAsia="en-US"/>
        </w:rPr>
        <w:t xml:space="preserve"> муниципального округа </w:t>
      </w:r>
      <w:r w:rsidR="00C73EA4" w:rsidRPr="00C54BAE">
        <w:rPr>
          <w:rFonts w:eastAsiaTheme="minorHAnsi"/>
          <w:iCs/>
          <w:sz w:val="26"/>
          <w:szCs w:val="26"/>
          <w:lang w:eastAsia="en-US"/>
        </w:rPr>
        <w:t>Останкинский</w:t>
      </w:r>
      <w:r w:rsidR="00626D40" w:rsidRPr="00C54BAE">
        <w:rPr>
          <w:i/>
          <w:sz w:val="26"/>
          <w:szCs w:val="26"/>
        </w:rPr>
        <w:t>:</w:t>
      </w:r>
    </w:p>
    <w:p w14:paraId="701567E0" w14:textId="0B2D7701" w:rsidR="00626D40" w:rsidRPr="00C54BAE" w:rsidRDefault="00626D40" w:rsidP="00626D4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54BAE">
        <w:rPr>
          <w:rFonts w:eastAsiaTheme="minorHAnsi"/>
          <w:iCs/>
          <w:sz w:val="26"/>
          <w:szCs w:val="26"/>
          <w:lang w:eastAsia="en-US"/>
        </w:rPr>
        <w:t xml:space="preserve">а) формирует и представляет на рассмотрение </w:t>
      </w:r>
      <w:r w:rsidR="00904754">
        <w:rPr>
          <w:rFonts w:eastAsia="Calibri"/>
          <w:sz w:val="26"/>
          <w:szCs w:val="26"/>
        </w:rPr>
        <w:t>главе администрации</w:t>
      </w:r>
      <w:r w:rsidRPr="00C54BAE">
        <w:rPr>
          <w:rFonts w:eastAsia="Calibri"/>
          <w:i/>
          <w:sz w:val="26"/>
          <w:szCs w:val="26"/>
        </w:rPr>
        <w:t xml:space="preserve"> </w:t>
      </w:r>
      <w:r w:rsidRPr="00C54BAE">
        <w:rPr>
          <w:rFonts w:eastAsiaTheme="minorHAnsi"/>
          <w:iCs/>
          <w:sz w:val="26"/>
          <w:szCs w:val="26"/>
          <w:lang w:eastAsia="en-US"/>
        </w:rPr>
        <w:t xml:space="preserve">предварительные показатели основных характеристик местного бюджета, а также предложения по </w:t>
      </w:r>
      <w:r w:rsidRPr="00C54BAE">
        <w:rPr>
          <w:rFonts w:eastAsiaTheme="minorHAnsi"/>
          <w:sz w:val="26"/>
          <w:szCs w:val="26"/>
          <w:lang w:eastAsia="en-US"/>
        </w:rPr>
        <w:t xml:space="preserve">объему бюджетных ассигнований на исполнение расходных обязательств </w:t>
      </w:r>
      <w:r w:rsidRPr="00C54BAE">
        <w:rPr>
          <w:sz w:val="26"/>
          <w:szCs w:val="26"/>
        </w:rPr>
        <w:t>муниципального округа</w:t>
      </w:r>
      <w:r w:rsidRPr="00C54BAE">
        <w:rPr>
          <w:rFonts w:eastAsiaTheme="minorHAnsi"/>
          <w:iCs/>
          <w:sz w:val="26"/>
          <w:szCs w:val="26"/>
          <w:lang w:eastAsia="en-US"/>
        </w:rPr>
        <w:t>;</w:t>
      </w:r>
    </w:p>
    <w:p w14:paraId="003EF8FC" w14:textId="0E752E06" w:rsidR="00626D40" w:rsidRPr="00C54BAE" w:rsidRDefault="00626D40" w:rsidP="00626D4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BAE">
        <w:rPr>
          <w:sz w:val="26"/>
          <w:szCs w:val="26"/>
        </w:rPr>
        <w:t xml:space="preserve">б) представляет </w:t>
      </w:r>
      <w:r w:rsidR="00904754">
        <w:rPr>
          <w:rFonts w:eastAsia="Calibri"/>
          <w:sz w:val="26"/>
          <w:szCs w:val="26"/>
        </w:rPr>
        <w:t>главе администрации</w:t>
      </w:r>
      <w:r w:rsidR="00C219A5" w:rsidRPr="00C54BAE">
        <w:rPr>
          <w:rFonts w:eastAsia="Calibri"/>
          <w:sz w:val="26"/>
          <w:szCs w:val="26"/>
        </w:rPr>
        <w:t xml:space="preserve"> </w:t>
      </w:r>
      <w:r w:rsidRPr="00C54BAE">
        <w:rPr>
          <w:sz w:val="26"/>
          <w:szCs w:val="26"/>
        </w:rPr>
        <w:t>прогнозные показатели по налоговым доходам, составленным в соответствии с установленными Департаментом финансов города Москвы нормативам отчислений, прогнозные показатели по неналоговым доходам и</w:t>
      </w:r>
      <w:r w:rsidR="00C219A5" w:rsidRPr="00C54BAE">
        <w:rPr>
          <w:sz w:val="26"/>
          <w:szCs w:val="26"/>
        </w:rPr>
        <w:t xml:space="preserve"> </w:t>
      </w:r>
      <w:r w:rsidRPr="00C54BAE">
        <w:rPr>
          <w:sz w:val="26"/>
          <w:szCs w:val="26"/>
        </w:rPr>
        <w:t>прогнозные показатели поступлений по источникам финансирования дефицита местного бюджета</w:t>
      </w:r>
      <w:r w:rsidR="00C219A5" w:rsidRPr="00C54BAE">
        <w:rPr>
          <w:sz w:val="26"/>
          <w:szCs w:val="26"/>
        </w:rPr>
        <w:t xml:space="preserve"> </w:t>
      </w:r>
      <w:r w:rsidRPr="00C54BAE">
        <w:rPr>
          <w:sz w:val="26"/>
          <w:szCs w:val="26"/>
        </w:rPr>
        <w:t>с приложением обоснований и расчетов;</w:t>
      </w:r>
    </w:p>
    <w:p w14:paraId="0AE291B9" w14:textId="7471D456" w:rsidR="00626D40" w:rsidRPr="00C54BAE" w:rsidRDefault="00626D40" w:rsidP="00626D4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BAE">
        <w:rPr>
          <w:sz w:val="26"/>
          <w:szCs w:val="26"/>
        </w:rPr>
        <w:t xml:space="preserve">в) разрабатывает на основе основных направлений бюджетной политики города Москвы и представляет на рассмотрение </w:t>
      </w:r>
      <w:r w:rsidR="00904754">
        <w:rPr>
          <w:rFonts w:eastAsia="Calibri"/>
          <w:sz w:val="26"/>
          <w:szCs w:val="26"/>
        </w:rPr>
        <w:t>главе администрации</w:t>
      </w:r>
      <w:r w:rsidR="00C219A5" w:rsidRPr="00C54BAE">
        <w:rPr>
          <w:rFonts w:eastAsia="Calibri"/>
          <w:sz w:val="26"/>
          <w:szCs w:val="26"/>
        </w:rPr>
        <w:t xml:space="preserve"> </w:t>
      </w:r>
      <w:r w:rsidRPr="00C54BAE">
        <w:rPr>
          <w:sz w:val="26"/>
          <w:szCs w:val="26"/>
        </w:rPr>
        <w:t xml:space="preserve">проект </w:t>
      </w:r>
      <w:r w:rsidRPr="00C54BAE">
        <w:rPr>
          <w:rFonts w:eastAsiaTheme="minorHAnsi"/>
          <w:iCs/>
          <w:sz w:val="26"/>
          <w:szCs w:val="26"/>
          <w:lang w:eastAsia="en-US"/>
        </w:rPr>
        <w:t>основных направлений</w:t>
      </w:r>
      <w:r w:rsidR="00D91E23" w:rsidRPr="00C54BAE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C54BAE">
        <w:rPr>
          <w:sz w:val="26"/>
          <w:szCs w:val="26"/>
        </w:rPr>
        <w:t>бюджетной политики муниципального</w:t>
      </w:r>
      <w:r w:rsidR="00904754">
        <w:rPr>
          <w:sz w:val="26"/>
          <w:szCs w:val="26"/>
        </w:rPr>
        <w:t xml:space="preserve"> округа</w:t>
      </w:r>
      <w:r w:rsidRPr="00C54BAE">
        <w:rPr>
          <w:sz w:val="26"/>
          <w:szCs w:val="26"/>
        </w:rPr>
        <w:t>;</w:t>
      </w:r>
    </w:p>
    <w:p w14:paraId="30FD2633" w14:textId="5D833629" w:rsidR="00626D40" w:rsidRPr="00C54BAE" w:rsidRDefault="00626D40" w:rsidP="00626D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BAE">
        <w:rPr>
          <w:sz w:val="26"/>
          <w:szCs w:val="26"/>
        </w:rPr>
        <w:t>г) </w:t>
      </w:r>
      <w:r w:rsidR="00167533" w:rsidRPr="00C54BAE">
        <w:rPr>
          <w:sz w:val="26"/>
          <w:szCs w:val="26"/>
        </w:rPr>
        <w:t xml:space="preserve">разрабатывает и представляет на рассмотрение </w:t>
      </w:r>
      <w:r w:rsidR="00167533">
        <w:rPr>
          <w:rFonts w:eastAsia="Calibri"/>
          <w:sz w:val="26"/>
          <w:szCs w:val="26"/>
        </w:rPr>
        <w:t>главе администрации</w:t>
      </w:r>
      <w:r w:rsidR="00167533" w:rsidRPr="00C54BAE">
        <w:rPr>
          <w:rFonts w:eastAsia="Calibri"/>
          <w:i/>
          <w:sz w:val="26"/>
          <w:szCs w:val="26"/>
        </w:rPr>
        <w:t xml:space="preserve"> </w:t>
      </w:r>
      <w:r w:rsidR="00167533" w:rsidRPr="00C54BAE">
        <w:rPr>
          <w:rFonts w:eastAsia="Calibri"/>
          <w:sz w:val="26"/>
          <w:szCs w:val="26"/>
        </w:rPr>
        <w:t xml:space="preserve">муниципального округа </w:t>
      </w:r>
      <w:r w:rsidR="00167533" w:rsidRPr="00C54BAE">
        <w:rPr>
          <w:sz w:val="26"/>
          <w:szCs w:val="26"/>
        </w:rPr>
        <w:t>прогноз социально-экономического развития</w:t>
      </w:r>
      <w:r w:rsidRPr="00C54BAE">
        <w:rPr>
          <w:sz w:val="26"/>
          <w:szCs w:val="26"/>
        </w:rPr>
        <w:t>;</w:t>
      </w:r>
    </w:p>
    <w:p w14:paraId="7AAF3906" w14:textId="5D521AB0" w:rsidR="00626D40" w:rsidRPr="00C54BAE" w:rsidRDefault="00352204" w:rsidP="00626D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BAE">
        <w:rPr>
          <w:sz w:val="26"/>
          <w:szCs w:val="26"/>
        </w:rPr>
        <w:t>д</w:t>
      </w:r>
      <w:r w:rsidR="00626D40" w:rsidRPr="00C54BAE">
        <w:rPr>
          <w:sz w:val="26"/>
          <w:szCs w:val="26"/>
        </w:rPr>
        <w:t xml:space="preserve">) подготавливает и представляет на рассмотрение </w:t>
      </w:r>
      <w:r w:rsidR="00904754">
        <w:rPr>
          <w:rFonts w:eastAsia="Calibri"/>
          <w:sz w:val="26"/>
          <w:szCs w:val="26"/>
        </w:rPr>
        <w:t>главе администрации</w:t>
      </w:r>
      <w:r w:rsidR="00904754" w:rsidRPr="00C54BAE">
        <w:rPr>
          <w:rFonts w:eastAsia="Calibri"/>
          <w:i/>
          <w:sz w:val="26"/>
          <w:szCs w:val="26"/>
        </w:rPr>
        <w:t xml:space="preserve"> </w:t>
      </w:r>
      <w:r w:rsidR="00626D40" w:rsidRPr="00C54BAE">
        <w:rPr>
          <w:rFonts w:eastAsia="Calibri"/>
          <w:sz w:val="26"/>
          <w:szCs w:val="26"/>
        </w:rPr>
        <w:t>муниципального округа</w:t>
      </w:r>
      <w:r w:rsidR="00D91E23" w:rsidRPr="00C54BAE">
        <w:rPr>
          <w:rFonts w:eastAsia="Calibri"/>
          <w:sz w:val="26"/>
          <w:szCs w:val="26"/>
        </w:rPr>
        <w:t xml:space="preserve"> </w:t>
      </w:r>
      <w:r w:rsidR="00626D40" w:rsidRPr="00C54BAE">
        <w:rPr>
          <w:sz w:val="26"/>
          <w:szCs w:val="26"/>
        </w:rPr>
        <w:t>распределени</w:t>
      </w:r>
      <w:r w:rsidR="002A4061" w:rsidRPr="00C54BAE">
        <w:rPr>
          <w:sz w:val="26"/>
          <w:szCs w:val="26"/>
        </w:rPr>
        <w:t>е</w:t>
      </w:r>
      <w:r w:rsidR="00D91E23" w:rsidRPr="00C54BAE">
        <w:rPr>
          <w:sz w:val="26"/>
          <w:szCs w:val="26"/>
        </w:rPr>
        <w:t xml:space="preserve"> </w:t>
      </w:r>
      <w:r w:rsidR="00626D40" w:rsidRPr="00C54BAE">
        <w:rPr>
          <w:sz w:val="26"/>
          <w:szCs w:val="26"/>
        </w:rPr>
        <w:t xml:space="preserve">объема бюджетных ассигнований в разрезе </w:t>
      </w:r>
      <w:r w:rsidR="00626D40" w:rsidRPr="00C54BAE">
        <w:rPr>
          <w:sz w:val="26"/>
          <w:szCs w:val="26"/>
        </w:rPr>
        <w:lastRenderedPageBreak/>
        <w:t>разделов, подразделов, целевых статей и видов расходов бюджетной классификации Российской Федерации;</w:t>
      </w:r>
    </w:p>
    <w:p w14:paraId="2F2B8937" w14:textId="185FAB3A" w:rsidR="00626D40" w:rsidRPr="00C54BAE" w:rsidRDefault="00352204" w:rsidP="00626D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4BAE">
        <w:rPr>
          <w:sz w:val="26"/>
          <w:szCs w:val="26"/>
        </w:rPr>
        <w:t>е</w:t>
      </w:r>
      <w:r w:rsidR="00626D40" w:rsidRPr="00C54BAE">
        <w:rPr>
          <w:sz w:val="26"/>
          <w:szCs w:val="26"/>
        </w:rPr>
        <w:t xml:space="preserve">) разрабатывает и представляет на рассмотрение </w:t>
      </w:r>
      <w:r w:rsidR="00904754">
        <w:rPr>
          <w:rFonts w:eastAsia="Calibri"/>
          <w:sz w:val="26"/>
          <w:szCs w:val="26"/>
        </w:rPr>
        <w:t>главе администрации</w:t>
      </w:r>
      <w:r w:rsidR="00904754" w:rsidRPr="00C54BAE">
        <w:rPr>
          <w:rFonts w:eastAsia="Calibri"/>
          <w:i/>
          <w:sz w:val="26"/>
          <w:szCs w:val="26"/>
        </w:rPr>
        <w:t xml:space="preserve"> </w:t>
      </w:r>
      <w:r w:rsidR="00626D40" w:rsidRPr="00C54BAE">
        <w:rPr>
          <w:rFonts w:eastAsia="Calibri"/>
          <w:sz w:val="26"/>
          <w:szCs w:val="26"/>
        </w:rPr>
        <w:t>муниципального округа</w:t>
      </w:r>
      <w:r w:rsidR="00D91E23" w:rsidRPr="00C54BAE">
        <w:rPr>
          <w:rFonts w:eastAsia="Calibri"/>
          <w:sz w:val="26"/>
          <w:szCs w:val="26"/>
        </w:rPr>
        <w:t xml:space="preserve"> </w:t>
      </w:r>
      <w:r w:rsidR="00626D40" w:rsidRPr="00C54BAE">
        <w:rPr>
          <w:sz w:val="26"/>
          <w:szCs w:val="26"/>
        </w:rPr>
        <w:t>проект среднесрочного финансового плана</w:t>
      </w:r>
      <w:r w:rsidR="002A4061" w:rsidRPr="00C54BAE">
        <w:rPr>
          <w:sz w:val="26"/>
          <w:szCs w:val="26"/>
        </w:rPr>
        <w:t xml:space="preserve"> (если </w:t>
      </w:r>
      <w:r w:rsidR="00C54BAE" w:rsidRPr="00C54BAE">
        <w:rPr>
          <w:sz w:val="26"/>
          <w:szCs w:val="26"/>
        </w:rPr>
        <w:t>бюджет муниципального</w:t>
      </w:r>
      <w:r w:rsidR="002A4061" w:rsidRPr="00C54BAE">
        <w:rPr>
          <w:sz w:val="26"/>
          <w:szCs w:val="26"/>
        </w:rPr>
        <w:t xml:space="preserve"> округа принимается на очередной финансовый год)</w:t>
      </w:r>
      <w:r w:rsidR="00626D40" w:rsidRPr="00C54BAE">
        <w:rPr>
          <w:sz w:val="26"/>
          <w:szCs w:val="26"/>
        </w:rPr>
        <w:t>;</w:t>
      </w:r>
    </w:p>
    <w:p w14:paraId="3703E7C3" w14:textId="6DECFE19" w:rsidR="008B03A3" w:rsidRDefault="00352204" w:rsidP="001675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54BAE">
        <w:rPr>
          <w:sz w:val="26"/>
          <w:szCs w:val="26"/>
        </w:rPr>
        <w:t>ж</w:t>
      </w:r>
      <w:r w:rsidR="00626D40" w:rsidRPr="00C54BAE">
        <w:rPr>
          <w:sz w:val="26"/>
          <w:szCs w:val="26"/>
        </w:rPr>
        <w:t xml:space="preserve">) представляет на рассмотрение </w:t>
      </w:r>
      <w:r w:rsidR="00904754">
        <w:rPr>
          <w:rFonts w:eastAsia="Calibri"/>
          <w:sz w:val="26"/>
          <w:szCs w:val="26"/>
        </w:rPr>
        <w:t>глав</w:t>
      </w:r>
      <w:r w:rsidR="00167533">
        <w:rPr>
          <w:rFonts w:eastAsia="Calibri"/>
          <w:sz w:val="26"/>
          <w:szCs w:val="26"/>
        </w:rPr>
        <w:t>е</w:t>
      </w:r>
      <w:r w:rsidR="00904754">
        <w:rPr>
          <w:rFonts w:eastAsia="Calibri"/>
          <w:sz w:val="26"/>
          <w:szCs w:val="26"/>
        </w:rPr>
        <w:t xml:space="preserve"> администрации</w:t>
      </w:r>
      <w:r w:rsidR="00904754" w:rsidRPr="00C54BAE">
        <w:rPr>
          <w:rFonts w:eastAsia="Calibri"/>
          <w:i/>
          <w:sz w:val="26"/>
          <w:szCs w:val="26"/>
        </w:rPr>
        <w:t xml:space="preserve"> </w:t>
      </w:r>
      <w:r w:rsidR="00626D40" w:rsidRPr="00C54BAE">
        <w:rPr>
          <w:rFonts w:eastAsia="Calibri"/>
          <w:sz w:val="26"/>
          <w:szCs w:val="26"/>
        </w:rPr>
        <w:t>муниципального округа</w:t>
      </w:r>
      <w:r w:rsidR="00626D40" w:rsidRPr="00C54BAE">
        <w:rPr>
          <w:sz w:val="26"/>
          <w:szCs w:val="26"/>
        </w:rPr>
        <w:t xml:space="preserve"> проект решения Совета депутатов о местном бюджете</w:t>
      </w:r>
      <w:r w:rsidR="00D91E23" w:rsidRPr="00C54BAE">
        <w:rPr>
          <w:sz w:val="26"/>
          <w:szCs w:val="26"/>
        </w:rPr>
        <w:t xml:space="preserve"> </w:t>
      </w:r>
      <w:r w:rsidR="00626D40" w:rsidRPr="00C54BAE">
        <w:rPr>
          <w:rFonts w:eastAsiaTheme="minorHAnsi"/>
          <w:sz w:val="26"/>
          <w:szCs w:val="26"/>
          <w:lang w:eastAsia="en-US"/>
        </w:rPr>
        <w:t>и представляемые вместе с ним документы и материалы для внесения в Совет депутатов</w:t>
      </w:r>
      <w:r w:rsidR="008B03A3">
        <w:rPr>
          <w:rFonts w:eastAsiaTheme="minorHAnsi"/>
          <w:sz w:val="26"/>
          <w:szCs w:val="26"/>
          <w:lang w:eastAsia="en-US"/>
        </w:rPr>
        <w:t>.</w:t>
      </w:r>
    </w:p>
    <w:p w14:paraId="2BDEF12B" w14:textId="19E7F257" w:rsidR="008B03A3" w:rsidRPr="00C54BAE" w:rsidRDefault="008B03A3" w:rsidP="008B03A3">
      <w:pPr>
        <w:pStyle w:val="ConsPlusNormal"/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2</w:t>
      </w:r>
      <w:r w:rsidRPr="00C54BAE">
        <w:rPr>
          <w:sz w:val="26"/>
          <w:szCs w:val="26"/>
        </w:rPr>
        <w:t>) </w:t>
      </w:r>
      <w:r w:rsidRPr="00C54BAE">
        <w:rPr>
          <w:rFonts w:eastAsia="Calibri"/>
          <w:sz w:val="26"/>
          <w:szCs w:val="26"/>
        </w:rPr>
        <w:t xml:space="preserve">глава </w:t>
      </w:r>
      <w:r>
        <w:rPr>
          <w:rFonts w:eastAsia="Calibri"/>
          <w:sz w:val="26"/>
          <w:szCs w:val="26"/>
        </w:rPr>
        <w:t>администрации</w:t>
      </w:r>
      <w:r w:rsidRPr="00C54BAE">
        <w:rPr>
          <w:iCs/>
          <w:sz w:val="26"/>
          <w:szCs w:val="26"/>
        </w:rPr>
        <w:t>:</w:t>
      </w:r>
    </w:p>
    <w:p w14:paraId="22D6C37B" w14:textId="77777777" w:rsidR="008B03A3" w:rsidRPr="00C54BAE" w:rsidRDefault="008B03A3" w:rsidP="008B03A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54BAE">
        <w:rPr>
          <w:rFonts w:eastAsiaTheme="minorHAnsi"/>
          <w:iCs/>
          <w:sz w:val="26"/>
          <w:szCs w:val="26"/>
          <w:lang w:eastAsia="en-US"/>
        </w:rPr>
        <w:t xml:space="preserve">а) одобряет основные направления </w:t>
      </w:r>
      <w:r w:rsidRPr="00C54BAE">
        <w:rPr>
          <w:sz w:val="26"/>
          <w:szCs w:val="26"/>
        </w:rPr>
        <w:t>бюджетной политики муниципального округа</w:t>
      </w:r>
      <w:r w:rsidRPr="00C54BAE">
        <w:rPr>
          <w:rFonts w:eastAsiaTheme="minorHAnsi"/>
          <w:iCs/>
          <w:sz w:val="26"/>
          <w:szCs w:val="26"/>
          <w:lang w:eastAsia="en-US"/>
        </w:rPr>
        <w:t xml:space="preserve">; </w:t>
      </w:r>
      <w:bookmarkStart w:id="1" w:name="Par12"/>
      <w:bookmarkEnd w:id="1"/>
    </w:p>
    <w:p w14:paraId="24161CC1" w14:textId="77777777" w:rsidR="008B03A3" w:rsidRPr="00C54BAE" w:rsidRDefault="008B03A3" w:rsidP="008B03A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54BAE">
        <w:rPr>
          <w:rFonts w:eastAsiaTheme="minorHAnsi"/>
          <w:iCs/>
          <w:sz w:val="26"/>
          <w:szCs w:val="26"/>
          <w:lang w:eastAsia="en-US"/>
        </w:rPr>
        <w:t xml:space="preserve">б) одобряет прогноз социально-экономического развития </w:t>
      </w:r>
      <w:r w:rsidRPr="00C54BAE">
        <w:rPr>
          <w:sz w:val="26"/>
          <w:szCs w:val="26"/>
        </w:rPr>
        <w:t>муниципального округа</w:t>
      </w:r>
      <w:r w:rsidRPr="00C54BAE">
        <w:rPr>
          <w:i/>
          <w:sz w:val="26"/>
          <w:szCs w:val="26"/>
        </w:rPr>
        <w:t xml:space="preserve"> </w:t>
      </w:r>
      <w:r w:rsidRPr="00C54BAE">
        <w:rPr>
          <w:rFonts w:eastAsia="Calibri"/>
          <w:sz w:val="26"/>
          <w:szCs w:val="26"/>
        </w:rPr>
        <w:t>на период не менее трех лет (далее – прогноз социально-экономического развития)</w:t>
      </w:r>
      <w:r w:rsidRPr="00C54BAE">
        <w:rPr>
          <w:rFonts w:eastAsiaTheme="minorHAnsi"/>
          <w:iCs/>
          <w:sz w:val="26"/>
          <w:szCs w:val="26"/>
          <w:lang w:eastAsia="en-US"/>
        </w:rPr>
        <w:t>;</w:t>
      </w:r>
    </w:p>
    <w:p w14:paraId="7F59CE22" w14:textId="77777777" w:rsidR="008B03A3" w:rsidRPr="00C54BAE" w:rsidRDefault="008B03A3" w:rsidP="008B03A3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C54BAE">
        <w:rPr>
          <w:sz w:val="26"/>
          <w:szCs w:val="26"/>
        </w:rPr>
        <w:t xml:space="preserve">в) одобряет среднесрочный финансовый план муниципального округа; </w:t>
      </w:r>
    </w:p>
    <w:p w14:paraId="3345ED22" w14:textId="77777777" w:rsidR="008B03A3" w:rsidRPr="00C54BAE" w:rsidRDefault="008B03A3" w:rsidP="008B03A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54BAE">
        <w:rPr>
          <w:rFonts w:eastAsiaTheme="minorHAnsi"/>
          <w:iCs/>
          <w:sz w:val="26"/>
          <w:szCs w:val="26"/>
          <w:lang w:eastAsia="en-US"/>
        </w:rPr>
        <w:t xml:space="preserve">г) одобряет проект основных характеристик местного бюджета (с учетом прогнозных показателей по налоговым и неналоговым доходам, поступлений по источникам финансирования местного бюджета), а также </w:t>
      </w:r>
      <w:r w:rsidRPr="00C54BAE">
        <w:rPr>
          <w:rFonts w:eastAsiaTheme="minorHAnsi"/>
          <w:sz w:val="26"/>
          <w:szCs w:val="26"/>
          <w:lang w:eastAsia="en-US"/>
        </w:rPr>
        <w:t xml:space="preserve">объем бюджетных ассигнований на исполнение расходных обязательств </w:t>
      </w:r>
      <w:r w:rsidRPr="00C54BAE">
        <w:rPr>
          <w:sz w:val="26"/>
          <w:szCs w:val="26"/>
        </w:rPr>
        <w:t>муниципального округа (далее – расходные обязательства)</w:t>
      </w:r>
      <w:r w:rsidRPr="00C54BAE">
        <w:rPr>
          <w:rFonts w:eastAsiaTheme="minorHAnsi"/>
          <w:iCs/>
          <w:sz w:val="26"/>
          <w:szCs w:val="26"/>
          <w:lang w:eastAsia="en-US"/>
        </w:rPr>
        <w:t>;</w:t>
      </w:r>
    </w:p>
    <w:p w14:paraId="1CA6F1B8" w14:textId="77777777" w:rsidR="008B03A3" w:rsidRPr="00C54BAE" w:rsidRDefault="008B03A3" w:rsidP="008B03A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54BAE">
        <w:rPr>
          <w:rFonts w:eastAsia="Calibri"/>
          <w:sz w:val="26"/>
          <w:szCs w:val="26"/>
        </w:rPr>
        <w:t>д) </w:t>
      </w:r>
      <w:r w:rsidRPr="00C54BAE">
        <w:rPr>
          <w:rFonts w:eastAsiaTheme="minorHAnsi"/>
          <w:iCs/>
          <w:sz w:val="26"/>
          <w:szCs w:val="26"/>
          <w:lang w:eastAsia="en-US"/>
        </w:rPr>
        <w:t>одобряет проекты муниципальных программ</w:t>
      </w:r>
      <w:r w:rsidRPr="00C54BAE">
        <w:rPr>
          <w:rFonts w:eastAsia="Calibri"/>
          <w:sz w:val="26"/>
          <w:szCs w:val="26"/>
        </w:rPr>
        <w:t xml:space="preserve">, </w:t>
      </w:r>
      <w:r w:rsidRPr="00C54BAE">
        <w:rPr>
          <w:rFonts w:eastAsiaTheme="minorHAnsi"/>
          <w:sz w:val="26"/>
          <w:szCs w:val="26"/>
          <w:lang w:eastAsia="en-US"/>
        </w:rPr>
        <w:t xml:space="preserve">программ муниципальных гарантий и </w:t>
      </w:r>
      <w:r w:rsidRPr="00C54BAE">
        <w:rPr>
          <w:rFonts w:eastAsiaTheme="minorHAnsi"/>
          <w:iCs/>
          <w:sz w:val="26"/>
          <w:szCs w:val="26"/>
          <w:lang w:eastAsia="en-US"/>
        </w:rPr>
        <w:t xml:space="preserve">муниципальных внутренних заимствований </w:t>
      </w:r>
      <w:r w:rsidRPr="00C54BAE">
        <w:rPr>
          <w:sz w:val="26"/>
          <w:szCs w:val="26"/>
        </w:rPr>
        <w:t xml:space="preserve">муниципального округа </w:t>
      </w:r>
      <w:r w:rsidRPr="00C54BAE">
        <w:rPr>
          <w:rFonts w:eastAsiaTheme="minorHAnsi"/>
          <w:iCs/>
          <w:sz w:val="26"/>
          <w:szCs w:val="26"/>
          <w:lang w:eastAsia="en-US"/>
        </w:rPr>
        <w:t>(в случае необходимости их принятия)</w:t>
      </w:r>
      <w:r w:rsidRPr="00C54BAE">
        <w:rPr>
          <w:rFonts w:eastAsia="Calibri"/>
          <w:sz w:val="26"/>
          <w:szCs w:val="26"/>
        </w:rPr>
        <w:t>;</w:t>
      </w:r>
    </w:p>
    <w:p w14:paraId="4B93D471" w14:textId="77777777" w:rsidR="008B03A3" w:rsidRPr="00C54BAE" w:rsidRDefault="008B03A3" w:rsidP="008B03A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C54BAE">
        <w:rPr>
          <w:rFonts w:eastAsiaTheme="minorHAnsi"/>
          <w:iCs/>
          <w:sz w:val="26"/>
          <w:szCs w:val="26"/>
          <w:lang w:eastAsia="en-US"/>
        </w:rPr>
        <w:t>е) одобряет перечень субсидий из местного бюджета юридическим лицам, предлагаемых к включению в проект решения Совета депутатов о местном бюджете;</w:t>
      </w:r>
    </w:p>
    <w:p w14:paraId="0149E086" w14:textId="57B4A119" w:rsidR="008B03A3" w:rsidRDefault="008B03A3" w:rsidP="008B03A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54BAE">
        <w:rPr>
          <w:rFonts w:eastAsiaTheme="minorHAnsi"/>
          <w:iCs/>
          <w:sz w:val="26"/>
          <w:szCs w:val="26"/>
          <w:lang w:eastAsia="en-US"/>
        </w:rPr>
        <w:t>ж) одобряет проект решения Совета депутатов о местном бюджете и</w:t>
      </w:r>
      <w:r w:rsidRPr="00C54BAE">
        <w:rPr>
          <w:rFonts w:eastAsiaTheme="minorHAnsi"/>
          <w:sz w:val="26"/>
          <w:szCs w:val="26"/>
          <w:lang w:eastAsia="en-US"/>
        </w:rPr>
        <w:t xml:space="preserve"> представляемые вместе с ним документы и материалы для внесения в Совет депутатов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479510D3" w14:textId="34B53066" w:rsidR="00E6210B" w:rsidRPr="00C54BAE" w:rsidRDefault="00E6210B" w:rsidP="008B03A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з) </w:t>
      </w:r>
      <w:r w:rsidR="00FD4003">
        <w:rPr>
          <w:rFonts w:eastAsiaTheme="minorHAnsi"/>
          <w:sz w:val="26"/>
          <w:szCs w:val="26"/>
          <w:lang w:eastAsia="en-US"/>
        </w:rPr>
        <w:t xml:space="preserve">одобряет предварительные итоги </w:t>
      </w:r>
      <w:r w:rsidR="00FD4003" w:rsidRPr="00061A21">
        <w:rPr>
          <w:sz w:val="26"/>
          <w:szCs w:val="26"/>
        </w:rPr>
        <w:t>социально-экономического развития</w:t>
      </w:r>
      <w:r w:rsidR="00FD4003">
        <w:rPr>
          <w:sz w:val="26"/>
          <w:szCs w:val="26"/>
        </w:rPr>
        <w:t xml:space="preserve"> </w:t>
      </w:r>
      <w:r w:rsidR="00FD4003" w:rsidRPr="00C54BAE">
        <w:rPr>
          <w:sz w:val="26"/>
          <w:szCs w:val="26"/>
        </w:rPr>
        <w:t>муниципального округа</w:t>
      </w:r>
      <w:r w:rsidR="00FD4003">
        <w:rPr>
          <w:sz w:val="26"/>
          <w:szCs w:val="26"/>
        </w:rPr>
        <w:t xml:space="preserve"> за 9 месяцев текущего года и ожидаемые итоги </w:t>
      </w:r>
      <w:r w:rsidR="00FD4003" w:rsidRPr="00061A21">
        <w:rPr>
          <w:sz w:val="26"/>
          <w:szCs w:val="26"/>
        </w:rPr>
        <w:t>социально-экономического развития</w:t>
      </w:r>
      <w:r w:rsidR="00FD4003">
        <w:rPr>
          <w:sz w:val="26"/>
          <w:szCs w:val="26"/>
        </w:rPr>
        <w:t xml:space="preserve"> за текущий год.</w:t>
      </w:r>
    </w:p>
    <w:p w14:paraId="42D17A2E" w14:textId="3CA79952" w:rsidR="00626D40" w:rsidRPr="00C54BAE" w:rsidRDefault="006279A7" w:rsidP="00626D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26D40" w:rsidRPr="00C54BAE">
        <w:rPr>
          <w:sz w:val="26"/>
          <w:szCs w:val="26"/>
        </w:rPr>
        <w:t>. </w:t>
      </w:r>
      <w:r w:rsidR="004770B6">
        <w:rPr>
          <w:rFonts w:eastAsiaTheme="minorHAnsi"/>
          <w:sz w:val="26"/>
          <w:szCs w:val="26"/>
          <w:lang w:eastAsia="en-US"/>
        </w:rPr>
        <w:t>П</w:t>
      </w:r>
      <w:r w:rsidR="00626D40" w:rsidRPr="00C54BAE">
        <w:rPr>
          <w:rFonts w:eastAsiaTheme="minorHAnsi"/>
          <w:sz w:val="26"/>
          <w:szCs w:val="26"/>
          <w:lang w:eastAsia="en-US"/>
        </w:rPr>
        <w:t>роект решения Совета депутатов о местном бюджете, документ</w:t>
      </w:r>
      <w:r w:rsidR="004770B6">
        <w:rPr>
          <w:rFonts w:eastAsiaTheme="minorHAnsi"/>
          <w:sz w:val="26"/>
          <w:szCs w:val="26"/>
          <w:lang w:eastAsia="en-US"/>
        </w:rPr>
        <w:t>ы</w:t>
      </w:r>
      <w:r w:rsidR="00626D40" w:rsidRPr="00C54BAE">
        <w:rPr>
          <w:rFonts w:eastAsiaTheme="minorHAnsi"/>
          <w:sz w:val="26"/>
          <w:szCs w:val="26"/>
          <w:lang w:eastAsia="en-US"/>
        </w:rPr>
        <w:t xml:space="preserve"> и материал</w:t>
      </w:r>
      <w:r w:rsidR="004770B6">
        <w:rPr>
          <w:rFonts w:eastAsiaTheme="minorHAnsi"/>
          <w:sz w:val="26"/>
          <w:szCs w:val="26"/>
          <w:lang w:eastAsia="en-US"/>
        </w:rPr>
        <w:t>ы</w:t>
      </w:r>
      <w:r w:rsidR="00626D40" w:rsidRPr="00C54BAE">
        <w:rPr>
          <w:rFonts w:eastAsiaTheme="minorHAnsi"/>
          <w:sz w:val="26"/>
          <w:szCs w:val="26"/>
          <w:lang w:eastAsia="en-US"/>
        </w:rPr>
        <w:t>, разраб</w:t>
      </w:r>
      <w:r w:rsidR="004770B6">
        <w:rPr>
          <w:rFonts w:eastAsiaTheme="minorHAnsi"/>
          <w:sz w:val="26"/>
          <w:szCs w:val="26"/>
          <w:lang w:eastAsia="en-US"/>
        </w:rPr>
        <w:t>отанные</w:t>
      </w:r>
      <w:r w:rsidR="00626D40" w:rsidRPr="00C54BAE">
        <w:rPr>
          <w:rFonts w:eastAsiaTheme="minorHAnsi"/>
          <w:sz w:val="26"/>
          <w:szCs w:val="26"/>
          <w:lang w:eastAsia="en-US"/>
        </w:rPr>
        <w:t xml:space="preserve"> при составлении этого проекта, </w:t>
      </w:r>
      <w:r w:rsidR="004770B6">
        <w:rPr>
          <w:rFonts w:eastAsiaTheme="minorHAnsi"/>
          <w:sz w:val="26"/>
          <w:szCs w:val="26"/>
          <w:lang w:eastAsia="en-US"/>
        </w:rPr>
        <w:t xml:space="preserve">выносятся на рассмотрение Совета депутатов до 15 ноября текущего года </w:t>
      </w:r>
      <w:r w:rsidR="00055776" w:rsidRPr="00C54BAE">
        <w:rPr>
          <w:rFonts w:eastAsia="Calibri"/>
          <w:sz w:val="26"/>
          <w:szCs w:val="26"/>
        </w:rPr>
        <w:t>в соответствии с Положени</w:t>
      </w:r>
      <w:r w:rsidR="00C54BAE">
        <w:rPr>
          <w:rFonts w:eastAsia="Calibri"/>
          <w:sz w:val="26"/>
          <w:szCs w:val="26"/>
        </w:rPr>
        <w:t>ем</w:t>
      </w:r>
      <w:r w:rsidR="00055776" w:rsidRPr="00C54BAE">
        <w:rPr>
          <w:rFonts w:eastAsia="Calibri"/>
          <w:sz w:val="26"/>
          <w:szCs w:val="26"/>
        </w:rPr>
        <w:t xml:space="preserve"> о бюджетном процессе</w:t>
      </w:r>
      <w:r w:rsidR="00C54BAE">
        <w:rPr>
          <w:rFonts w:eastAsia="Calibri"/>
          <w:sz w:val="26"/>
          <w:szCs w:val="26"/>
        </w:rPr>
        <w:t xml:space="preserve"> в муниципальном округе</w:t>
      </w:r>
      <w:r w:rsidR="004770B6">
        <w:rPr>
          <w:rFonts w:eastAsia="Calibri"/>
          <w:sz w:val="26"/>
          <w:szCs w:val="26"/>
        </w:rPr>
        <w:t xml:space="preserve"> Останкинский</w:t>
      </w:r>
      <w:r w:rsidR="00055776" w:rsidRPr="00C54BAE">
        <w:rPr>
          <w:rFonts w:eastAsia="Calibri"/>
          <w:sz w:val="26"/>
          <w:szCs w:val="26"/>
        </w:rPr>
        <w:t>.</w:t>
      </w:r>
      <w:r w:rsidR="00626D40" w:rsidRPr="00C54BAE">
        <w:rPr>
          <w:sz w:val="26"/>
          <w:szCs w:val="26"/>
        </w:rPr>
        <w:t xml:space="preserve"> </w:t>
      </w:r>
    </w:p>
    <w:p w14:paraId="79490D1A" w14:textId="77777777" w:rsidR="0066386A" w:rsidRDefault="0066386A" w:rsidP="00626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8888D9" w14:textId="77777777" w:rsidR="0066386A" w:rsidRDefault="0066386A" w:rsidP="00626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6386A" w:rsidSect="00C54BAE">
      <w:footerReference w:type="default" r:id="rId8"/>
      <w:pgSz w:w="11906" w:h="16838"/>
      <w:pgMar w:top="993" w:right="99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A50F" w14:textId="77777777" w:rsidR="00646147" w:rsidRDefault="00646147" w:rsidP="00285CBF">
      <w:r>
        <w:separator/>
      </w:r>
    </w:p>
  </w:endnote>
  <w:endnote w:type="continuationSeparator" w:id="0">
    <w:p w14:paraId="1D9507DC" w14:textId="77777777" w:rsidR="00646147" w:rsidRDefault="0064614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0719"/>
      <w:docPartObj>
        <w:docPartGallery w:val="Page Numbers (Bottom of Page)"/>
        <w:docPartUnique/>
      </w:docPartObj>
    </w:sdtPr>
    <w:sdtEndPr/>
    <w:sdtContent>
      <w:p w14:paraId="18ADEF53" w14:textId="77777777" w:rsidR="00B2061F" w:rsidRDefault="00C54BA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2F534" w14:textId="77777777" w:rsidR="00B2061F" w:rsidRDefault="00B206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4448" w14:textId="77777777" w:rsidR="00646147" w:rsidRDefault="00646147" w:rsidP="00285CBF">
      <w:r>
        <w:separator/>
      </w:r>
    </w:p>
  </w:footnote>
  <w:footnote w:type="continuationSeparator" w:id="0">
    <w:p w14:paraId="58367BE1" w14:textId="77777777" w:rsidR="00646147" w:rsidRDefault="00646147" w:rsidP="0028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50CD"/>
    <w:multiLevelType w:val="hybridMultilevel"/>
    <w:tmpl w:val="903CF862"/>
    <w:lvl w:ilvl="0" w:tplc="EE749D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5C54BA"/>
    <w:multiLevelType w:val="hybridMultilevel"/>
    <w:tmpl w:val="6746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13890">
    <w:abstractNumId w:val="1"/>
  </w:num>
  <w:num w:numId="2" w16cid:durableId="107724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D"/>
    <w:rsid w:val="000048A5"/>
    <w:rsid w:val="00021622"/>
    <w:rsid w:val="00021879"/>
    <w:rsid w:val="00043F7F"/>
    <w:rsid w:val="00044E55"/>
    <w:rsid w:val="0005462B"/>
    <w:rsid w:val="00055776"/>
    <w:rsid w:val="00055CCA"/>
    <w:rsid w:val="00063397"/>
    <w:rsid w:val="00064061"/>
    <w:rsid w:val="00082A28"/>
    <w:rsid w:val="000856DA"/>
    <w:rsid w:val="000A6808"/>
    <w:rsid w:val="000D5BF5"/>
    <w:rsid w:val="000E2824"/>
    <w:rsid w:val="000E2B69"/>
    <w:rsid w:val="000F3036"/>
    <w:rsid w:val="001111B8"/>
    <w:rsid w:val="0011630D"/>
    <w:rsid w:val="00120EA8"/>
    <w:rsid w:val="00126355"/>
    <w:rsid w:val="00126E90"/>
    <w:rsid w:val="00141258"/>
    <w:rsid w:val="00150863"/>
    <w:rsid w:val="00162545"/>
    <w:rsid w:val="00167533"/>
    <w:rsid w:val="00183825"/>
    <w:rsid w:val="001C1838"/>
    <w:rsid w:val="001C380D"/>
    <w:rsid w:val="001D0BA8"/>
    <w:rsid w:val="001D0EC3"/>
    <w:rsid w:val="001F5543"/>
    <w:rsid w:val="002062E3"/>
    <w:rsid w:val="002076D0"/>
    <w:rsid w:val="00222635"/>
    <w:rsid w:val="0023617C"/>
    <w:rsid w:val="00254119"/>
    <w:rsid w:val="002559F1"/>
    <w:rsid w:val="002710FC"/>
    <w:rsid w:val="0027389C"/>
    <w:rsid w:val="002750C6"/>
    <w:rsid w:val="00277D15"/>
    <w:rsid w:val="00285CBF"/>
    <w:rsid w:val="002A28A5"/>
    <w:rsid w:val="002A4061"/>
    <w:rsid w:val="002C139D"/>
    <w:rsid w:val="002C3040"/>
    <w:rsid w:val="0032117F"/>
    <w:rsid w:val="00325ADE"/>
    <w:rsid w:val="00346142"/>
    <w:rsid w:val="00352204"/>
    <w:rsid w:val="00356D4E"/>
    <w:rsid w:val="00365309"/>
    <w:rsid w:val="003912AA"/>
    <w:rsid w:val="003B0624"/>
    <w:rsid w:val="003C1DFB"/>
    <w:rsid w:val="003E7A50"/>
    <w:rsid w:val="0040361D"/>
    <w:rsid w:val="00410802"/>
    <w:rsid w:val="00412C97"/>
    <w:rsid w:val="00463B03"/>
    <w:rsid w:val="004770B6"/>
    <w:rsid w:val="00480A60"/>
    <w:rsid w:val="004A2234"/>
    <w:rsid w:val="004A282A"/>
    <w:rsid w:val="004D59CF"/>
    <w:rsid w:val="004D7190"/>
    <w:rsid w:val="00502C31"/>
    <w:rsid w:val="00516F99"/>
    <w:rsid w:val="005276A4"/>
    <w:rsid w:val="00544528"/>
    <w:rsid w:val="005468DE"/>
    <w:rsid w:val="005620CA"/>
    <w:rsid w:val="005859EF"/>
    <w:rsid w:val="00587437"/>
    <w:rsid w:val="00593D38"/>
    <w:rsid w:val="005A38FB"/>
    <w:rsid w:val="005E1F70"/>
    <w:rsid w:val="0060052F"/>
    <w:rsid w:val="00607D63"/>
    <w:rsid w:val="00626D40"/>
    <w:rsid w:val="006279A7"/>
    <w:rsid w:val="006355C5"/>
    <w:rsid w:val="0064156F"/>
    <w:rsid w:val="00646147"/>
    <w:rsid w:val="00660588"/>
    <w:rsid w:val="0066386A"/>
    <w:rsid w:val="00671482"/>
    <w:rsid w:val="0067170E"/>
    <w:rsid w:val="00672598"/>
    <w:rsid w:val="006B30DA"/>
    <w:rsid w:val="006C4AAC"/>
    <w:rsid w:val="006E1F1C"/>
    <w:rsid w:val="00705F70"/>
    <w:rsid w:val="00724667"/>
    <w:rsid w:val="0073103B"/>
    <w:rsid w:val="007463B0"/>
    <w:rsid w:val="00760AF1"/>
    <w:rsid w:val="00761685"/>
    <w:rsid w:val="00781C33"/>
    <w:rsid w:val="00793A45"/>
    <w:rsid w:val="00796C06"/>
    <w:rsid w:val="007C0513"/>
    <w:rsid w:val="007C65F8"/>
    <w:rsid w:val="007D2BE3"/>
    <w:rsid w:val="007E3CC7"/>
    <w:rsid w:val="007F04DB"/>
    <w:rsid w:val="00814282"/>
    <w:rsid w:val="00822BF0"/>
    <w:rsid w:val="008429B5"/>
    <w:rsid w:val="0084343B"/>
    <w:rsid w:val="00876764"/>
    <w:rsid w:val="008863C0"/>
    <w:rsid w:val="00892EB3"/>
    <w:rsid w:val="008B03A3"/>
    <w:rsid w:val="008C62A8"/>
    <w:rsid w:val="00904754"/>
    <w:rsid w:val="009048AE"/>
    <w:rsid w:val="0093110C"/>
    <w:rsid w:val="009530E9"/>
    <w:rsid w:val="00956BAE"/>
    <w:rsid w:val="00961986"/>
    <w:rsid w:val="009622E4"/>
    <w:rsid w:val="009668C5"/>
    <w:rsid w:val="00984C4B"/>
    <w:rsid w:val="009B2109"/>
    <w:rsid w:val="009D02C6"/>
    <w:rsid w:val="009E1D1B"/>
    <w:rsid w:val="009E1DA3"/>
    <w:rsid w:val="009F6313"/>
    <w:rsid w:val="00A14D3B"/>
    <w:rsid w:val="00A255F4"/>
    <w:rsid w:val="00A3608D"/>
    <w:rsid w:val="00A82ECE"/>
    <w:rsid w:val="00AC69B7"/>
    <w:rsid w:val="00AE124A"/>
    <w:rsid w:val="00AE380F"/>
    <w:rsid w:val="00AE538E"/>
    <w:rsid w:val="00AF7B5E"/>
    <w:rsid w:val="00B04157"/>
    <w:rsid w:val="00B07591"/>
    <w:rsid w:val="00B2061F"/>
    <w:rsid w:val="00B22B18"/>
    <w:rsid w:val="00B42F9F"/>
    <w:rsid w:val="00B46257"/>
    <w:rsid w:val="00B503BB"/>
    <w:rsid w:val="00B70750"/>
    <w:rsid w:val="00B74E94"/>
    <w:rsid w:val="00B7583B"/>
    <w:rsid w:val="00B77EA7"/>
    <w:rsid w:val="00B80E15"/>
    <w:rsid w:val="00BA4B2B"/>
    <w:rsid w:val="00BA565D"/>
    <w:rsid w:val="00BB6AB2"/>
    <w:rsid w:val="00BD53F1"/>
    <w:rsid w:val="00BF7195"/>
    <w:rsid w:val="00C128E4"/>
    <w:rsid w:val="00C219A5"/>
    <w:rsid w:val="00C22BED"/>
    <w:rsid w:val="00C54BAE"/>
    <w:rsid w:val="00C67223"/>
    <w:rsid w:val="00C73EA4"/>
    <w:rsid w:val="00CA383E"/>
    <w:rsid w:val="00CE01DC"/>
    <w:rsid w:val="00CE055F"/>
    <w:rsid w:val="00D072F6"/>
    <w:rsid w:val="00D21DA4"/>
    <w:rsid w:val="00D26884"/>
    <w:rsid w:val="00D27077"/>
    <w:rsid w:val="00D352F9"/>
    <w:rsid w:val="00D41B57"/>
    <w:rsid w:val="00D42E9F"/>
    <w:rsid w:val="00D43CA8"/>
    <w:rsid w:val="00D452D8"/>
    <w:rsid w:val="00D45DAB"/>
    <w:rsid w:val="00D6495B"/>
    <w:rsid w:val="00D706DC"/>
    <w:rsid w:val="00D7178A"/>
    <w:rsid w:val="00D75148"/>
    <w:rsid w:val="00D8155A"/>
    <w:rsid w:val="00D91E23"/>
    <w:rsid w:val="00DA783D"/>
    <w:rsid w:val="00DB1164"/>
    <w:rsid w:val="00DB244B"/>
    <w:rsid w:val="00DC6DAA"/>
    <w:rsid w:val="00E00606"/>
    <w:rsid w:val="00E034CD"/>
    <w:rsid w:val="00E122EC"/>
    <w:rsid w:val="00E13CDA"/>
    <w:rsid w:val="00E327AE"/>
    <w:rsid w:val="00E34584"/>
    <w:rsid w:val="00E45D46"/>
    <w:rsid w:val="00E52918"/>
    <w:rsid w:val="00E6210B"/>
    <w:rsid w:val="00E7679F"/>
    <w:rsid w:val="00EA676D"/>
    <w:rsid w:val="00EB4C1D"/>
    <w:rsid w:val="00EC7176"/>
    <w:rsid w:val="00F000F7"/>
    <w:rsid w:val="00F01404"/>
    <w:rsid w:val="00F0412E"/>
    <w:rsid w:val="00F072DD"/>
    <w:rsid w:val="00F2154C"/>
    <w:rsid w:val="00F6716A"/>
    <w:rsid w:val="00FA78C8"/>
    <w:rsid w:val="00FB555E"/>
    <w:rsid w:val="00FD4003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AB09"/>
  <w15:docId w15:val="{1AEF8BA7-2C45-4373-A99E-42C5B5DA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  <w:style w:type="paragraph" w:styleId="af0">
    <w:name w:val="Title"/>
    <w:basedOn w:val="a"/>
    <w:link w:val="af1"/>
    <w:qFormat/>
    <w:rsid w:val="009622E4"/>
    <w:pPr>
      <w:jc w:val="center"/>
    </w:pPr>
    <w:rPr>
      <w:b/>
      <w:bCs/>
      <w:sz w:val="32"/>
    </w:rPr>
  </w:style>
  <w:style w:type="character" w:customStyle="1" w:styleId="af1">
    <w:name w:val="Заголовок Знак"/>
    <w:basedOn w:val="a0"/>
    <w:link w:val="af0"/>
    <w:rsid w:val="009622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2">
    <w:name w:val="Table Grid"/>
    <w:basedOn w:val="a1"/>
    <w:uiPriority w:val="59"/>
    <w:rsid w:val="00544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">
    <w:name w:val="Основной текст (7)_"/>
    <w:basedOn w:val="a0"/>
    <w:link w:val="71"/>
    <w:locked/>
    <w:rsid w:val="00626D40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26D40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rsid w:val="00626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1838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183825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BA4B2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A4B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8EE4-2897-41B2-9666-31300134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2023-04-04T09:56:00Z</cp:lastPrinted>
  <dcterms:created xsi:type="dcterms:W3CDTF">2017-11-14T08:05:00Z</dcterms:created>
  <dcterms:modified xsi:type="dcterms:W3CDTF">2023-04-05T10:37:00Z</dcterms:modified>
</cp:coreProperties>
</file>